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9194F" w14:textId="64F82F36" w:rsidR="00170E7F" w:rsidRPr="000262AE" w:rsidRDefault="00170E7F" w:rsidP="00B7659B">
      <w:pPr>
        <w:jc w:val="center"/>
        <w:rPr>
          <w:rFonts w:ascii="Arial" w:hAnsi="Arial" w:cs="Arial"/>
          <w:sz w:val="24"/>
          <w:szCs w:val="24"/>
        </w:rPr>
      </w:pPr>
      <w:bookmarkStart w:id="0" w:name="_Hlk184238838"/>
      <w:r w:rsidRPr="000262AE">
        <w:rPr>
          <w:rFonts w:ascii="Arial" w:hAnsi="Arial" w:cs="Arial"/>
          <w:b/>
          <w:bCs/>
          <w:sz w:val="24"/>
          <w:szCs w:val="24"/>
        </w:rPr>
        <w:t xml:space="preserve">Regulamin Konkursu Fotograficznego </w:t>
      </w:r>
      <w:r w:rsidR="00B7659B" w:rsidRPr="000262AE">
        <w:rPr>
          <w:rFonts w:ascii="Arial" w:hAnsi="Arial" w:cs="Arial"/>
          <w:b/>
          <w:bCs/>
          <w:sz w:val="24"/>
          <w:szCs w:val="24"/>
        </w:rPr>
        <w:br/>
      </w:r>
      <w:r w:rsidR="00351F31" w:rsidRPr="000262AE">
        <w:rPr>
          <w:rFonts w:ascii="Arial" w:hAnsi="Arial" w:cs="Arial"/>
          <w:b/>
          <w:bCs/>
          <w:sz w:val="24"/>
          <w:szCs w:val="24"/>
        </w:rPr>
        <w:t>pod hasłem „Turystyczny Sulejów”</w:t>
      </w:r>
    </w:p>
    <w:bookmarkEnd w:id="0"/>
    <w:p w14:paraId="607CD067" w14:textId="3276D5B3" w:rsidR="00170E7F" w:rsidRPr="000262AE" w:rsidRDefault="00170E7F" w:rsidP="00170E7F">
      <w:pPr>
        <w:rPr>
          <w:rFonts w:ascii="Arial" w:hAnsi="Arial" w:cs="Arial"/>
          <w:sz w:val="24"/>
          <w:szCs w:val="24"/>
        </w:rPr>
      </w:pPr>
      <w:r w:rsidRPr="000262AE">
        <w:rPr>
          <w:rFonts w:ascii="Arial" w:hAnsi="Arial" w:cs="Arial"/>
          <w:b/>
          <w:bCs/>
          <w:sz w:val="24"/>
          <w:szCs w:val="24"/>
        </w:rPr>
        <w:t>1. Cel Konkursu</w:t>
      </w:r>
      <w:r w:rsidRPr="000262AE">
        <w:rPr>
          <w:rFonts w:ascii="Arial" w:hAnsi="Arial" w:cs="Arial"/>
          <w:sz w:val="24"/>
          <w:szCs w:val="24"/>
        </w:rPr>
        <w:br/>
        <w:t xml:space="preserve">Celem konkursu jest upowszechnienie i promocja </w:t>
      </w:r>
      <w:r w:rsidR="00351F31" w:rsidRPr="000262AE">
        <w:rPr>
          <w:rFonts w:ascii="Arial" w:hAnsi="Arial" w:cs="Arial"/>
          <w:sz w:val="24"/>
          <w:szCs w:val="24"/>
        </w:rPr>
        <w:t xml:space="preserve">turystycznych walorów ziemi sulejowskiej, a także </w:t>
      </w:r>
      <w:r w:rsidRPr="000262AE">
        <w:rPr>
          <w:rFonts w:ascii="Arial" w:hAnsi="Arial" w:cs="Arial"/>
          <w:sz w:val="24"/>
          <w:szCs w:val="24"/>
        </w:rPr>
        <w:t>zachęcenie mieszkańców do odkrywania i dokumentowania unikalnych walorów krajobrazowych i przyrodniczych tego obszaru.</w:t>
      </w:r>
    </w:p>
    <w:p w14:paraId="2F53DE0E" w14:textId="48DB8AB6" w:rsidR="00170E7F" w:rsidRPr="000262AE" w:rsidRDefault="00170E7F" w:rsidP="00170E7F">
      <w:pPr>
        <w:rPr>
          <w:rFonts w:ascii="Arial" w:hAnsi="Arial" w:cs="Arial"/>
          <w:sz w:val="24"/>
          <w:szCs w:val="24"/>
        </w:rPr>
      </w:pPr>
      <w:r w:rsidRPr="000262AE">
        <w:rPr>
          <w:rFonts w:ascii="Arial" w:hAnsi="Arial" w:cs="Arial"/>
          <w:b/>
          <w:bCs/>
          <w:sz w:val="24"/>
          <w:szCs w:val="24"/>
        </w:rPr>
        <w:t>2. Organizatorem Konkursu</w:t>
      </w:r>
      <w:r w:rsidRPr="000262AE">
        <w:rPr>
          <w:rFonts w:ascii="Arial" w:hAnsi="Arial" w:cs="Arial"/>
          <w:sz w:val="24"/>
          <w:szCs w:val="24"/>
        </w:rPr>
        <w:br/>
        <w:t xml:space="preserve">Organizatorem konkursu jest </w:t>
      </w:r>
      <w:r w:rsidRPr="000262AE">
        <w:rPr>
          <w:rFonts w:ascii="Arial" w:hAnsi="Arial" w:cs="Arial"/>
          <w:b/>
          <w:bCs/>
          <w:sz w:val="24"/>
          <w:szCs w:val="24"/>
        </w:rPr>
        <w:t>Urząd Mi</w:t>
      </w:r>
      <w:r w:rsidR="00351F31" w:rsidRPr="000262AE">
        <w:rPr>
          <w:rFonts w:ascii="Arial" w:hAnsi="Arial" w:cs="Arial"/>
          <w:b/>
          <w:bCs/>
          <w:sz w:val="24"/>
          <w:szCs w:val="24"/>
        </w:rPr>
        <w:t>ejski w Sulejowie</w:t>
      </w:r>
      <w:r w:rsidRPr="000262AE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3F7A825F" w14:textId="6033CC33" w:rsidR="00170E7F" w:rsidRPr="000262AE" w:rsidRDefault="00170E7F" w:rsidP="00170E7F">
      <w:pPr>
        <w:rPr>
          <w:rFonts w:ascii="Arial" w:hAnsi="Arial" w:cs="Arial"/>
          <w:sz w:val="24"/>
          <w:szCs w:val="24"/>
        </w:rPr>
      </w:pPr>
      <w:r w:rsidRPr="000262AE">
        <w:rPr>
          <w:rFonts w:ascii="Arial" w:hAnsi="Arial" w:cs="Arial"/>
          <w:b/>
          <w:bCs/>
          <w:sz w:val="24"/>
          <w:szCs w:val="24"/>
        </w:rPr>
        <w:t>3. Uczestnicy Konkursu</w:t>
      </w:r>
      <w:r w:rsidRPr="000262AE">
        <w:rPr>
          <w:rFonts w:ascii="Arial" w:hAnsi="Arial" w:cs="Arial"/>
          <w:sz w:val="24"/>
          <w:szCs w:val="24"/>
        </w:rPr>
        <w:br/>
        <w:t>Uczestni</w:t>
      </w:r>
      <w:r w:rsidR="00B85C03" w:rsidRPr="000262AE">
        <w:rPr>
          <w:rFonts w:ascii="Arial" w:hAnsi="Arial" w:cs="Arial"/>
          <w:sz w:val="24"/>
          <w:szCs w:val="24"/>
        </w:rPr>
        <w:t>kami konkursu</w:t>
      </w:r>
      <w:r w:rsidRPr="000262AE">
        <w:rPr>
          <w:rFonts w:ascii="Arial" w:hAnsi="Arial" w:cs="Arial"/>
          <w:sz w:val="24"/>
          <w:szCs w:val="24"/>
        </w:rPr>
        <w:t xml:space="preserve"> mogą</w:t>
      </w:r>
      <w:r w:rsidR="00B85C03" w:rsidRPr="000262AE">
        <w:rPr>
          <w:rFonts w:ascii="Arial" w:hAnsi="Arial" w:cs="Arial"/>
          <w:sz w:val="24"/>
          <w:szCs w:val="24"/>
        </w:rPr>
        <w:t xml:space="preserve"> być zarówno pełnoletni, jak i niepełnoletni mieszkańcy gminy Sulejów.</w:t>
      </w:r>
      <w:r w:rsidRPr="000262AE">
        <w:rPr>
          <w:rFonts w:ascii="Arial" w:hAnsi="Arial" w:cs="Arial"/>
          <w:sz w:val="24"/>
          <w:szCs w:val="24"/>
        </w:rPr>
        <w:t xml:space="preserve"> </w:t>
      </w:r>
      <w:r w:rsidR="00B85C03" w:rsidRPr="000262AE">
        <w:rPr>
          <w:rFonts w:ascii="Arial" w:hAnsi="Arial" w:cs="Arial"/>
          <w:sz w:val="24"/>
          <w:szCs w:val="24"/>
        </w:rPr>
        <w:t xml:space="preserve">W imieniu osób niepełnoletnich formularz zgłoszeniowy musi podpisać rodzic lub </w:t>
      </w:r>
      <w:r w:rsidRPr="000262AE">
        <w:rPr>
          <w:rFonts w:ascii="Arial" w:hAnsi="Arial" w:cs="Arial"/>
          <w:sz w:val="24"/>
          <w:szCs w:val="24"/>
        </w:rPr>
        <w:t>opiekun prawn</w:t>
      </w:r>
      <w:r w:rsidR="00B85C03" w:rsidRPr="000262AE">
        <w:rPr>
          <w:rFonts w:ascii="Arial" w:hAnsi="Arial" w:cs="Arial"/>
          <w:sz w:val="24"/>
          <w:szCs w:val="24"/>
        </w:rPr>
        <w:t>y</w:t>
      </w:r>
      <w:r w:rsidRPr="000262AE">
        <w:rPr>
          <w:rFonts w:ascii="Arial" w:hAnsi="Arial" w:cs="Arial"/>
          <w:sz w:val="24"/>
          <w:szCs w:val="24"/>
        </w:rPr>
        <w:t>.</w:t>
      </w:r>
    </w:p>
    <w:p w14:paraId="59E854B2" w14:textId="19E4531C" w:rsidR="00170E7F" w:rsidRPr="000262AE" w:rsidRDefault="00170E7F" w:rsidP="00170E7F">
      <w:pPr>
        <w:rPr>
          <w:rFonts w:ascii="Arial" w:hAnsi="Arial" w:cs="Arial"/>
          <w:sz w:val="24"/>
          <w:szCs w:val="24"/>
        </w:rPr>
      </w:pPr>
      <w:r w:rsidRPr="000262AE">
        <w:rPr>
          <w:rFonts w:ascii="Arial" w:hAnsi="Arial" w:cs="Arial"/>
          <w:b/>
          <w:bCs/>
          <w:sz w:val="24"/>
          <w:szCs w:val="24"/>
        </w:rPr>
        <w:t>4. Temat Konkursu</w:t>
      </w:r>
      <w:r w:rsidRPr="000262AE">
        <w:rPr>
          <w:rFonts w:ascii="Arial" w:hAnsi="Arial" w:cs="Arial"/>
          <w:sz w:val="24"/>
          <w:szCs w:val="24"/>
        </w:rPr>
        <w:br/>
        <w:t xml:space="preserve">Tematem konkursu jest: </w:t>
      </w:r>
      <w:r w:rsidR="00351F31" w:rsidRPr="000262AE">
        <w:rPr>
          <w:rFonts w:ascii="Arial" w:hAnsi="Arial" w:cs="Arial"/>
          <w:b/>
          <w:bCs/>
          <w:sz w:val="24"/>
          <w:szCs w:val="24"/>
        </w:rPr>
        <w:t>„Turystyczny Sulejów”</w:t>
      </w:r>
      <w:r w:rsidRPr="000262AE">
        <w:rPr>
          <w:rFonts w:ascii="Arial" w:hAnsi="Arial" w:cs="Arial"/>
          <w:sz w:val="24"/>
          <w:szCs w:val="24"/>
        </w:rPr>
        <w:t xml:space="preserve">. Zgłoszone fotografie powinny przedstawiać walory </w:t>
      </w:r>
      <w:r w:rsidR="00351F31" w:rsidRPr="000262AE">
        <w:rPr>
          <w:rFonts w:ascii="Arial" w:hAnsi="Arial" w:cs="Arial"/>
          <w:sz w:val="24"/>
          <w:szCs w:val="24"/>
        </w:rPr>
        <w:t>turystyczne gminy Sulejów</w:t>
      </w:r>
      <w:r w:rsidRPr="000262AE">
        <w:rPr>
          <w:rFonts w:ascii="Arial" w:hAnsi="Arial" w:cs="Arial"/>
          <w:sz w:val="24"/>
          <w:szCs w:val="24"/>
        </w:rPr>
        <w:t>, w tym: flora, fauna, elementy krajobrazu</w:t>
      </w:r>
      <w:r w:rsidR="00351F31" w:rsidRPr="000262AE">
        <w:rPr>
          <w:rFonts w:ascii="Arial" w:hAnsi="Arial" w:cs="Arial"/>
          <w:sz w:val="24"/>
          <w:szCs w:val="24"/>
        </w:rPr>
        <w:t xml:space="preserve"> – w tym zabytki, a także</w:t>
      </w:r>
      <w:r w:rsidRPr="000262AE">
        <w:rPr>
          <w:rFonts w:ascii="Arial" w:hAnsi="Arial" w:cs="Arial"/>
          <w:sz w:val="24"/>
          <w:szCs w:val="24"/>
        </w:rPr>
        <w:t xml:space="preserve"> wydarzenia związane z </w:t>
      </w:r>
      <w:r w:rsidR="00351F31" w:rsidRPr="000262AE">
        <w:rPr>
          <w:rFonts w:ascii="Arial" w:hAnsi="Arial" w:cs="Arial"/>
          <w:sz w:val="24"/>
          <w:szCs w:val="24"/>
        </w:rPr>
        <w:t>tą dziedziną.</w:t>
      </w:r>
    </w:p>
    <w:p w14:paraId="410616DE" w14:textId="77777777" w:rsidR="00170E7F" w:rsidRPr="000262AE" w:rsidRDefault="00170E7F" w:rsidP="00170E7F">
      <w:pPr>
        <w:rPr>
          <w:rFonts w:ascii="Arial" w:hAnsi="Arial" w:cs="Arial"/>
          <w:sz w:val="24"/>
          <w:szCs w:val="24"/>
        </w:rPr>
      </w:pPr>
      <w:r w:rsidRPr="000262AE">
        <w:rPr>
          <w:rFonts w:ascii="Arial" w:hAnsi="Arial" w:cs="Arial"/>
          <w:b/>
          <w:bCs/>
          <w:sz w:val="24"/>
          <w:szCs w:val="24"/>
        </w:rPr>
        <w:t>5. Zasady Udziału w Konkursie</w:t>
      </w:r>
    </w:p>
    <w:p w14:paraId="21A81333" w14:textId="77777777" w:rsidR="00170E7F" w:rsidRPr="000262AE" w:rsidRDefault="00170E7F" w:rsidP="00170E7F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262AE">
        <w:rPr>
          <w:rFonts w:ascii="Arial" w:hAnsi="Arial" w:cs="Arial"/>
          <w:sz w:val="24"/>
          <w:szCs w:val="24"/>
        </w:rPr>
        <w:t>Każdy uczestnik może zgłosić maksymalnie 3 fotografie.</w:t>
      </w:r>
    </w:p>
    <w:p w14:paraId="47F5491E" w14:textId="6A72B93E" w:rsidR="00170E7F" w:rsidRPr="000262AE" w:rsidRDefault="00170E7F" w:rsidP="00170E7F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262AE">
        <w:rPr>
          <w:rFonts w:ascii="Arial" w:hAnsi="Arial" w:cs="Arial"/>
          <w:sz w:val="24"/>
          <w:szCs w:val="24"/>
        </w:rPr>
        <w:t xml:space="preserve">Fotografie muszą być wykonane w obrębie </w:t>
      </w:r>
      <w:r w:rsidR="00351F31" w:rsidRPr="000262AE">
        <w:rPr>
          <w:rFonts w:ascii="Arial" w:hAnsi="Arial" w:cs="Arial"/>
          <w:sz w:val="24"/>
          <w:szCs w:val="24"/>
        </w:rPr>
        <w:t>Gminy Sulejów.</w:t>
      </w:r>
    </w:p>
    <w:p w14:paraId="2802E994" w14:textId="77777777" w:rsidR="00170E7F" w:rsidRPr="000262AE" w:rsidRDefault="00170E7F" w:rsidP="00170E7F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262AE">
        <w:rPr>
          <w:rFonts w:ascii="Arial" w:hAnsi="Arial" w:cs="Arial"/>
          <w:sz w:val="24"/>
          <w:szCs w:val="24"/>
        </w:rPr>
        <w:t xml:space="preserve">Zdjęcia muszą być wykonane w formie cyfrowej, w formacie JPEG lub PNG, w rozdzielczości co najmniej 300 </w:t>
      </w:r>
      <w:proofErr w:type="spellStart"/>
      <w:r w:rsidRPr="000262AE">
        <w:rPr>
          <w:rFonts w:ascii="Arial" w:hAnsi="Arial" w:cs="Arial"/>
          <w:sz w:val="24"/>
          <w:szCs w:val="24"/>
        </w:rPr>
        <w:t>dpi</w:t>
      </w:r>
      <w:proofErr w:type="spellEnd"/>
      <w:r w:rsidRPr="000262AE">
        <w:rPr>
          <w:rFonts w:ascii="Arial" w:hAnsi="Arial" w:cs="Arial"/>
          <w:sz w:val="24"/>
          <w:szCs w:val="24"/>
        </w:rPr>
        <w:t>.</w:t>
      </w:r>
    </w:p>
    <w:p w14:paraId="25E978C4" w14:textId="77777777" w:rsidR="00841D2A" w:rsidRPr="000262AE" w:rsidRDefault="00170E7F" w:rsidP="00841D2A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262AE">
        <w:rPr>
          <w:rFonts w:ascii="Arial" w:hAnsi="Arial" w:cs="Arial"/>
          <w:sz w:val="24"/>
          <w:szCs w:val="24"/>
        </w:rPr>
        <w:t>Każde zdjęcie powinno być opatrzone tytułem i krótkim opisem, który wyjaśnia, co przedstawia dany obrazek.</w:t>
      </w:r>
    </w:p>
    <w:p w14:paraId="37005960" w14:textId="7E871F16" w:rsidR="00841D2A" w:rsidRPr="000262AE" w:rsidRDefault="00841D2A" w:rsidP="00841D2A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262AE">
        <w:rPr>
          <w:rFonts w:ascii="Arial" w:hAnsi="Arial" w:cs="Arial"/>
          <w:sz w:val="24"/>
          <w:szCs w:val="24"/>
        </w:rPr>
        <w:t>Uczestnicy wypełniają formularz zgłoszeniowy oraz zgodę na przetwarzanie i publikację danych osobowych stanowiący Załącznik nr 1 do niniejszego Regulaminu.</w:t>
      </w:r>
    </w:p>
    <w:p w14:paraId="59C8EDDD" w14:textId="77777777" w:rsidR="00716F55" w:rsidRDefault="00170E7F" w:rsidP="00170E7F">
      <w:pPr>
        <w:rPr>
          <w:rFonts w:ascii="Arial" w:hAnsi="Arial" w:cs="Arial"/>
          <w:sz w:val="24"/>
          <w:szCs w:val="24"/>
        </w:rPr>
      </w:pPr>
      <w:r w:rsidRPr="000262AE">
        <w:rPr>
          <w:rFonts w:ascii="Arial" w:hAnsi="Arial" w:cs="Arial"/>
          <w:b/>
          <w:bCs/>
          <w:sz w:val="24"/>
          <w:szCs w:val="24"/>
        </w:rPr>
        <w:t>6. Termin i Sposób Zgłaszania Prac</w:t>
      </w:r>
      <w:r w:rsidRPr="000262AE">
        <w:rPr>
          <w:rFonts w:ascii="Arial" w:hAnsi="Arial" w:cs="Arial"/>
          <w:sz w:val="24"/>
          <w:szCs w:val="24"/>
        </w:rPr>
        <w:br/>
        <w:t>Zgłoszenia</w:t>
      </w:r>
      <w:r w:rsidR="00351F31" w:rsidRPr="000262AE">
        <w:rPr>
          <w:rFonts w:ascii="Arial" w:hAnsi="Arial" w:cs="Arial"/>
          <w:sz w:val="24"/>
          <w:szCs w:val="24"/>
        </w:rPr>
        <w:t xml:space="preserve"> będą</w:t>
      </w:r>
      <w:r w:rsidRPr="000262AE">
        <w:rPr>
          <w:rFonts w:ascii="Arial" w:hAnsi="Arial" w:cs="Arial"/>
          <w:sz w:val="24"/>
          <w:szCs w:val="24"/>
        </w:rPr>
        <w:t xml:space="preserve"> przyjmowane do </w:t>
      </w:r>
      <w:r w:rsidRPr="000262AE">
        <w:rPr>
          <w:rFonts w:ascii="Arial" w:hAnsi="Arial" w:cs="Arial"/>
          <w:b/>
          <w:bCs/>
          <w:sz w:val="24"/>
          <w:szCs w:val="24"/>
        </w:rPr>
        <w:t>1</w:t>
      </w:r>
      <w:r w:rsidR="00351F31" w:rsidRPr="000262AE">
        <w:rPr>
          <w:rFonts w:ascii="Arial" w:hAnsi="Arial" w:cs="Arial"/>
          <w:b/>
          <w:bCs/>
          <w:sz w:val="24"/>
          <w:szCs w:val="24"/>
        </w:rPr>
        <w:t>1</w:t>
      </w:r>
      <w:r w:rsidRPr="000262AE">
        <w:rPr>
          <w:rFonts w:ascii="Arial" w:hAnsi="Arial" w:cs="Arial"/>
          <w:b/>
          <w:bCs/>
          <w:sz w:val="24"/>
          <w:szCs w:val="24"/>
        </w:rPr>
        <w:t>.1</w:t>
      </w:r>
      <w:r w:rsidR="00351F31" w:rsidRPr="000262AE">
        <w:rPr>
          <w:rFonts w:ascii="Arial" w:hAnsi="Arial" w:cs="Arial"/>
          <w:b/>
          <w:bCs/>
          <w:sz w:val="24"/>
          <w:szCs w:val="24"/>
        </w:rPr>
        <w:t>0</w:t>
      </w:r>
      <w:r w:rsidRPr="000262AE">
        <w:rPr>
          <w:rFonts w:ascii="Arial" w:hAnsi="Arial" w:cs="Arial"/>
          <w:b/>
          <w:bCs/>
          <w:sz w:val="24"/>
          <w:szCs w:val="24"/>
        </w:rPr>
        <w:t>.202</w:t>
      </w:r>
      <w:r w:rsidR="00351F31" w:rsidRPr="000262AE">
        <w:rPr>
          <w:rFonts w:ascii="Arial" w:hAnsi="Arial" w:cs="Arial"/>
          <w:b/>
          <w:bCs/>
          <w:sz w:val="24"/>
          <w:szCs w:val="24"/>
        </w:rPr>
        <w:t>5</w:t>
      </w:r>
      <w:r w:rsidR="00B85C03" w:rsidRPr="000262AE">
        <w:rPr>
          <w:rFonts w:ascii="Arial" w:hAnsi="Arial" w:cs="Arial"/>
          <w:sz w:val="24"/>
          <w:szCs w:val="24"/>
        </w:rPr>
        <w:t>, do godziny 24:00.</w:t>
      </w:r>
      <w:r w:rsidRPr="000262AE">
        <w:rPr>
          <w:rFonts w:ascii="Arial" w:hAnsi="Arial" w:cs="Arial"/>
          <w:sz w:val="24"/>
          <w:szCs w:val="24"/>
        </w:rPr>
        <w:br/>
        <w:t>Fotografie</w:t>
      </w:r>
      <w:r w:rsidR="00716F55">
        <w:rPr>
          <w:rFonts w:ascii="Arial" w:hAnsi="Arial" w:cs="Arial"/>
          <w:sz w:val="24"/>
          <w:szCs w:val="24"/>
        </w:rPr>
        <w:t>, razem z zeskanowanymi formularzami zgłoszeniowymi,</w:t>
      </w:r>
      <w:r w:rsidRPr="000262AE">
        <w:rPr>
          <w:rFonts w:ascii="Arial" w:hAnsi="Arial" w:cs="Arial"/>
          <w:sz w:val="24"/>
          <w:szCs w:val="24"/>
        </w:rPr>
        <w:t xml:space="preserve"> należy przesłać na adres e-mail: </w:t>
      </w:r>
      <w:r w:rsidR="00351F31" w:rsidRPr="000262AE">
        <w:rPr>
          <w:rFonts w:ascii="Arial" w:hAnsi="Arial" w:cs="Arial"/>
          <w:sz w:val="24"/>
          <w:szCs w:val="24"/>
        </w:rPr>
        <w:t>info</w:t>
      </w:r>
      <w:r w:rsidRPr="000262AE">
        <w:rPr>
          <w:rFonts w:ascii="Arial" w:hAnsi="Arial" w:cs="Arial"/>
          <w:sz w:val="24"/>
          <w:szCs w:val="24"/>
        </w:rPr>
        <w:t xml:space="preserve">@sulejow.pl z dopiskiem „Konkurs Fotograficzny – </w:t>
      </w:r>
      <w:r w:rsidR="00351F31" w:rsidRPr="000262AE">
        <w:rPr>
          <w:rFonts w:ascii="Arial" w:hAnsi="Arial" w:cs="Arial"/>
          <w:sz w:val="24"/>
          <w:szCs w:val="24"/>
        </w:rPr>
        <w:t>Turystyczny Sulejów</w:t>
      </w:r>
      <w:r w:rsidRPr="000262AE">
        <w:rPr>
          <w:rFonts w:ascii="Arial" w:hAnsi="Arial" w:cs="Arial"/>
          <w:sz w:val="24"/>
          <w:szCs w:val="24"/>
        </w:rPr>
        <w:t>”</w:t>
      </w:r>
      <w:r w:rsidR="00716F55">
        <w:rPr>
          <w:rFonts w:ascii="Arial" w:hAnsi="Arial" w:cs="Arial"/>
          <w:sz w:val="24"/>
          <w:szCs w:val="24"/>
        </w:rPr>
        <w:t xml:space="preserve"> wówczas potwierdzimy odbiór mailowo. </w:t>
      </w:r>
    </w:p>
    <w:p w14:paraId="0357B855" w14:textId="4F242C4A" w:rsidR="00170E7F" w:rsidRPr="000262AE" w:rsidRDefault="00716F55" w:rsidP="00170E7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Formularze oraz zdjęcia (na zewnętrznym nośniku danych) można też przynieść do nas osobiście lub wypełnić na miejscu – w siedzibie Referatu Komunikacji Społecznej i Przedsiębiorczości Urzędu Miejskiego w Sulejowie, przy ulicy Milejowskiej 21. </w:t>
      </w:r>
    </w:p>
    <w:p w14:paraId="57474D4C" w14:textId="77777777" w:rsidR="00170E7F" w:rsidRPr="000262AE" w:rsidRDefault="00170E7F" w:rsidP="00170E7F">
      <w:pPr>
        <w:rPr>
          <w:rFonts w:ascii="Arial" w:hAnsi="Arial" w:cs="Arial"/>
          <w:sz w:val="24"/>
          <w:szCs w:val="24"/>
        </w:rPr>
      </w:pPr>
      <w:r w:rsidRPr="000262AE">
        <w:rPr>
          <w:rFonts w:ascii="Arial" w:hAnsi="Arial" w:cs="Arial"/>
          <w:b/>
          <w:bCs/>
          <w:sz w:val="24"/>
          <w:szCs w:val="24"/>
        </w:rPr>
        <w:t>7. Kryteria Oceny</w:t>
      </w:r>
    </w:p>
    <w:p w14:paraId="656D5431" w14:textId="77777777" w:rsidR="00170E7F" w:rsidRPr="000262AE" w:rsidRDefault="00170E7F" w:rsidP="00170E7F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262AE">
        <w:rPr>
          <w:rFonts w:ascii="Arial" w:hAnsi="Arial" w:cs="Arial"/>
          <w:sz w:val="24"/>
          <w:szCs w:val="24"/>
        </w:rPr>
        <w:t>Zgodność zdjęć z tematem konkursu.</w:t>
      </w:r>
    </w:p>
    <w:p w14:paraId="2E43D81C" w14:textId="77777777" w:rsidR="00170E7F" w:rsidRPr="000262AE" w:rsidRDefault="00170E7F" w:rsidP="00170E7F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262AE">
        <w:rPr>
          <w:rFonts w:ascii="Arial" w:hAnsi="Arial" w:cs="Arial"/>
          <w:sz w:val="24"/>
          <w:szCs w:val="24"/>
        </w:rPr>
        <w:t>Kreatywność i oryginalność wykonania zdjęcia.</w:t>
      </w:r>
    </w:p>
    <w:p w14:paraId="7BC66AC2" w14:textId="77777777" w:rsidR="00170E7F" w:rsidRPr="000262AE" w:rsidRDefault="00170E7F" w:rsidP="00170E7F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262AE">
        <w:rPr>
          <w:rFonts w:ascii="Arial" w:hAnsi="Arial" w:cs="Arial"/>
          <w:sz w:val="24"/>
          <w:szCs w:val="24"/>
        </w:rPr>
        <w:t>Estetyka i jakość techniczna zdjęcia (ostrość, kompozycja, kadrowanie).</w:t>
      </w:r>
    </w:p>
    <w:p w14:paraId="05FA8459" w14:textId="77777777" w:rsidR="00170E7F" w:rsidRPr="000262AE" w:rsidRDefault="00170E7F" w:rsidP="00170E7F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0262AE">
        <w:rPr>
          <w:rFonts w:ascii="Arial" w:hAnsi="Arial" w:cs="Arial"/>
          <w:sz w:val="24"/>
          <w:szCs w:val="24"/>
        </w:rPr>
        <w:lastRenderedPageBreak/>
        <w:t>Walory przyrodnicze i krajobrazowe przedstawionych obiektów.</w:t>
      </w:r>
    </w:p>
    <w:p w14:paraId="3D88BF1B" w14:textId="34899A4A" w:rsidR="00B85C03" w:rsidRPr="000262AE" w:rsidRDefault="00170E7F" w:rsidP="00351F31">
      <w:pPr>
        <w:rPr>
          <w:rFonts w:ascii="Arial" w:hAnsi="Arial" w:cs="Arial"/>
          <w:sz w:val="24"/>
          <w:szCs w:val="24"/>
        </w:rPr>
      </w:pPr>
      <w:r w:rsidRPr="000262AE">
        <w:rPr>
          <w:rFonts w:ascii="Arial" w:hAnsi="Arial" w:cs="Arial"/>
          <w:b/>
          <w:bCs/>
          <w:sz w:val="24"/>
          <w:szCs w:val="24"/>
        </w:rPr>
        <w:t>8. Nagrody</w:t>
      </w:r>
      <w:r w:rsidRPr="000262AE">
        <w:rPr>
          <w:rFonts w:ascii="Arial" w:hAnsi="Arial" w:cs="Arial"/>
          <w:sz w:val="24"/>
          <w:szCs w:val="24"/>
        </w:rPr>
        <w:br/>
        <w:t xml:space="preserve">Wyniki konkursu </w:t>
      </w:r>
      <w:r w:rsidR="00B85C03" w:rsidRPr="000262AE">
        <w:rPr>
          <w:rFonts w:ascii="Arial" w:hAnsi="Arial" w:cs="Arial"/>
          <w:sz w:val="24"/>
          <w:szCs w:val="24"/>
        </w:rPr>
        <w:t>zostaną</w:t>
      </w:r>
      <w:r w:rsidRPr="000262AE">
        <w:rPr>
          <w:rFonts w:ascii="Arial" w:hAnsi="Arial" w:cs="Arial"/>
          <w:sz w:val="24"/>
          <w:szCs w:val="24"/>
        </w:rPr>
        <w:t xml:space="preserve"> ogłoszone</w:t>
      </w:r>
      <w:r w:rsidR="00351F31" w:rsidRPr="000262AE">
        <w:rPr>
          <w:rFonts w:ascii="Arial" w:hAnsi="Arial" w:cs="Arial"/>
          <w:sz w:val="24"/>
          <w:szCs w:val="24"/>
        </w:rPr>
        <w:t xml:space="preserve"> do</w:t>
      </w:r>
      <w:r w:rsidRPr="000262AE">
        <w:rPr>
          <w:rFonts w:ascii="Arial" w:hAnsi="Arial" w:cs="Arial"/>
          <w:sz w:val="24"/>
          <w:szCs w:val="24"/>
        </w:rPr>
        <w:t xml:space="preserve"> </w:t>
      </w:r>
      <w:r w:rsidR="00AB32A5" w:rsidRPr="000262AE">
        <w:rPr>
          <w:rFonts w:ascii="Arial" w:hAnsi="Arial" w:cs="Arial"/>
          <w:b/>
          <w:bCs/>
          <w:sz w:val="24"/>
          <w:szCs w:val="24"/>
        </w:rPr>
        <w:t>18.1</w:t>
      </w:r>
      <w:r w:rsidR="00351F31" w:rsidRPr="000262AE">
        <w:rPr>
          <w:rFonts w:ascii="Arial" w:hAnsi="Arial" w:cs="Arial"/>
          <w:b/>
          <w:bCs/>
          <w:sz w:val="24"/>
          <w:szCs w:val="24"/>
        </w:rPr>
        <w:t>0</w:t>
      </w:r>
      <w:r w:rsidR="00AB32A5" w:rsidRPr="000262AE">
        <w:rPr>
          <w:rFonts w:ascii="Arial" w:hAnsi="Arial" w:cs="Arial"/>
          <w:b/>
          <w:bCs/>
          <w:sz w:val="24"/>
          <w:szCs w:val="24"/>
        </w:rPr>
        <w:t>.202</w:t>
      </w:r>
      <w:r w:rsidR="00351F31" w:rsidRPr="000262AE">
        <w:rPr>
          <w:rFonts w:ascii="Arial" w:hAnsi="Arial" w:cs="Arial"/>
          <w:b/>
          <w:bCs/>
          <w:sz w:val="24"/>
          <w:szCs w:val="24"/>
        </w:rPr>
        <w:t>5</w:t>
      </w:r>
      <w:r w:rsidR="003237CF" w:rsidRPr="000262AE">
        <w:rPr>
          <w:rFonts w:ascii="Arial" w:hAnsi="Arial" w:cs="Arial"/>
          <w:b/>
          <w:bCs/>
          <w:sz w:val="24"/>
          <w:szCs w:val="24"/>
        </w:rPr>
        <w:t xml:space="preserve"> r</w:t>
      </w:r>
      <w:r w:rsidR="00351F31" w:rsidRPr="000262AE">
        <w:rPr>
          <w:rFonts w:ascii="Arial" w:hAnsi="Arial" w:cs="Arial"/>
          <w:sz w:val="24"/>
          <w:szCs w:val="24"/>
        </w:rPr>
        <w:t>., a zwycięzca będzie mógł bezpłatnie wziąć udział w rodzinnym spływie kajakowym, w wybranym przez siebie terminie</w:t>
      </w:r>
      <w:r w:rsidR="000262AE" w:rsidRPr="000262AE">
        <w:rPr>
          <w:rFonts w:ascii="Arial" w:hAnsi="Arial" w:cs="Arial"/>
          <w:sz w:val="24"/>
          <w:szCs w:val="24"/>
        </w:rPr>
        <w:t>, w 2026 roku.</w:t>
      </w:r>
    </w:p>
    <w:p w14:paraId="22AD4D0B" w14:textId="77777777" w:rsidR="00B85C03" w:rsidRPr="000262AE" w:rsidRDefault="00B85C03" w:rsidP="00B85C03">
      <w:pPr>
        <w:rPr>
          <w:rFonts w:ascii="Arial" w:hAnsi="Arial" w:cs="Arial"/>
          <w:sz w:val="24"/>
          <w:szCs w:val="24"/>
        </w:rPr>
      </w:pPr>
    </w:p>
    <w:p w14:paraId="075A1FBB" w14:textId="6027329E" w:rsidR="00170E7F" w:rsidRPr="000262AE" w:rsidRDefault="00170E7F" w:rsidP="00170E7F">
      <w:pPr>
        <w:rPr>
          <w:rFonts w:ascii="Arial" w:hAnsi="Arial" w:cs="Arial"/>
          <w:sz w:val="24"/>
          <w:szCs w:val="24"/>
        </w:rPr>
      </w:pPr>
      <w:r w:rsidRPr="000262AE">
        <w:rPr>
          <w:rFonts w:ascii="Arial" w:hAnsi="Arial" w:cs="Arial"/>
          <w:b/>
          <w:bCs/>
          <w:sz w:val="24"/>
          <w:szCs w:val="24"/>
        </w:rPr>
        <w:t>9. Wykorzystanie Zgłoszonych Fotografii</w:t>
      </w:r>
      <w:r w:rsidRPr="000262AE">
        <w:rPr>
          <w:rFonts w:ascii="Arial" w:hAnsi="Arial" w:cs="Arial"/>
          <w:sz w:val="24"/>
          <w:szCs w:val="24"/>
        </w:rPr>
        <w:br/>
        <w:t xml:space="preserve">Zgłoszone fotografie będą mogły być wykorzystane przez organizatora konkursu, </w:t>
      </w:r>
      <w:r w:rsidR="000262AE" w:rsidRPr="000262AE">
        <w:rPr>
          <w:rFonts w:ascii="Arial" w:hAnsi="Arial" w:cs="Arial"/>
          <w:sz w:val="24"/>
          <w:szCs w:val="24"/>
        </w:rPr>
        <w:t>Urząd Miejski w Sulejowie</w:t>
      </w:r>
      <w:r w:rsidRPr="000262AE">
        <w:rPr>
          <w:rFonts w:ascii="Arial" w:hAnsi="Arial" w:cs="Arial"/>
          <w:sz w:val="24"/>
          <w:szCs w:val="24"/>
        </w:rPr>
        <w:t>, do celów promocyjnych i informacyjnyc</w:t>
      </w:r>
      <w:r w:rsidR="000262AE" w:rsidRPr="000262AE">
        <w:rPr>
          <w:rFonts w:ascii="Arial" w:hAnsi="Arial" w:cs="Arial"/>
          <w:sz w:val="24"/>
          <w:szCs w:val="24"/>
        </w:rPr>
        <w:t>h</w:t>
      </w:r>
      <w:r w:rsidR="003237CF" w:rsidRPr="000262AE">
        <w:rPr>
          <w:rFonts w:ascii="Arial" w:hAnsi="Arial" w:cs="Arial"/>
          <w:sz w:val="24"/>
          <w:szCs w:val="24"/>
        </w:rPr>
        <w:t>.</w:t>
      </w:r>
      <w:r w:rsidRPr="000262AE">
        <w:rPr>
          <w:rFonts w:ascii="Arial" w:hAnsi="Arial" w:cs="Arial"/>
          <w:sz w:val="24"/>
          <w:szCs w:val="24"/>
        </w:rPr>
        <w:br/>
        <w:t xml:space="preserve">Prace mogą być publikowane na stronach internetowych, </w:t>
      </w:r>
      <w:bookmarkStart w:id="1" w:name="_Hlk184238692"/>
      <w:r w:rsidRPr="000262AE">
        <w:rPr>
          <w:rFonts w:ascii="Arial" w:hAnsi="Arial" w:cs="Arial"/>
          <w:sz w:val="24"/>
          <w:szCs w:val="24"/>
        </w:rPr>
        <w:t xml:space="preserve">w materiałach promujących gminę, w publikacjach, na wystawach oraz w innych działaniach mających na celu promocję </w:t>
      </w:r>
      <w:bookmarkEnd w:id="1"/>
      <w:r w:rsidR="000262AE" w:rsidRPr="000262AE">
        <w:rPr>
          <w:rFonts w:ascii="Arial" w:hAnsi="Arial" w:cs="Arial"/>
          <w:sz w:val="24"/>
          <w:szCs w:val="24"/>
        </w:rPr>
        <w:t>turystyki na terenie gminy Sulejów</w:t>
      </w:r>
      <w:r w:rsidRPr="000262AE">
        <w:rPr>
          <w:rFonts w:ascii="Arial" w:hAnsi="Arial" w:cs="Arial"/>
          <w:sz w:val="24"/>
          <w:szCs w:val="24"/>
        </w:rPr>
        <w:t>. Uczestnicy zachowują prawa autorskie do swoich prac, jednakże przekażą organizatorowi licencję na ich wykorzystywanie na wymienionych wcześniej zasadach.</w:t>
      </w:r>
    </w:p>
    <w:p w14:paraId="37AD994B" w14:textId="21B44F5C" w:rsidR="00B7659B" w:rsidRPr="000262AE" w:rsidRDefault="00B7659B" w:rsidP="00B7659B">
      <w:pPr>
        <w:rPr>
          <w:rFonts w:ascii="Arial" w:hAnsi="Arial" w:cs="Arial"/>
          <w:b/>
          <w:bCs/>
          <w:sz w:val="24"/>
          <w:szCs w:val="24"/>
        </w:rPr>
      </w:pPr>
      <w:r w:rsidRPr="000262AE">
        <w:rPr>
          <w:rFonts w:ascii="Arial" w:hAnsi="Arial" w:cs="Arial"/>
          <w:b/>
          <w:bCs/>
          <w:sz w:val="24"/>
          <w:szCs w:val="24"/>
        </w:rPr>
        <w:t>1</w:t>
      </w:r>
      <w:r w:rsidR="00841D2A" w:rsidRPr="000262AE">
        <w:rPr>
          <w:rFonts w:ascii="Arial" w:hAnsi="Arial" w:cs="Arial"/>
          <w:b/>
          <w:bCs/>
          <w:sz w:val="24"/>
          <w:szCs w:val="24"/>
        </w:rPr>
        <w:t>0</w:t>
      </w:r>
      <w:r w:rsidRPr="000262AE">
        <w:rPr>
          <w:rFonts w:ascii="Arial" w:hAnsi="Arial" w:cs="Arial"/>
          <w:b/>
          <w:bCs/>
          <w:sz w:val="24"/>
          <w:szCs w:val="24"/>
        </w:rPr>
        <w:t>. Informacja o przetwarzaniu danych osobowych</w:t>
      </w:r>
    </w:p>
    <w:p w14:paraId="7567F632" w14:textId="77777777" w:rsidR="00B7659B" w:rsidRPr="000262AE" w:rsidRDefault="00B7659B" w:rsidP="00B7659B">
      <w:pPr>
        <w:pStyle w:val="Bezodstpw"/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262AE">
        <w:rPr>
          <w:rFonts w:ascii="Arial" w:hAnsi="Arial" w:cs="Arial"/>
          <w:color w:val="000000" w:themeColor="text1"/>
          <w:sz w:val="24"/>
          <w:szCs w:val="24"/>
        </w:rPr>
        <w:t>Wypełniając obowiązek prawny uregulowany zapisami art. 13 rozporządzenia Parlamentu Europejskiego i Rady (UE) 2016/679 z dnia 27 kwietnia 2016 r. w sprawie ochrony osób fizycznych w związku z przetwarzaniem danych osobowych i w sprawie swobodnego przepływu takich danych oraz uchylenia dyrektywy 95/46/WE (ogólne rozporządzenie o ochronie danych) (Dz. Urząd. Unii Europ. z dnia 04.05.2016 r. L 119/1) (dalej jako RODO), informujemy, że:</w:t>
      </w:r>
    </w:p>
    <w:p w14:paraId="305CC178" w14:textId="77777777" w:rsidR="00B7659B" w:rsidRPr="000262AE" w:rsidRDefault="00B7659B" w:rsidP="00B7659B">
      <w:pPr>
        <w:pStyle w:val="Bezodstpw"/>
        <w:spacing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176E23F" w14:textId="77777777" w:rsidR="00B7659B" w:rsidRPr="000262AE" w:rsidRDefault="00B7659B" w:rsidP="00B7659B">
      <w:pPr>
        <w:numPr>
          <w:ilvl w:val="0"/>
          <w:numId w:val="8"/>
        </w:numPr>
        <w:spacing w:after="200" w:line="276" w:lineRule="auto"/>
        <w:ind w:left="284" w:hanging="284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 w:rsidRPr="000262AE">
        <w:rPr>
          <w:rFonts w:ascii="Arial" w:hAnsi="Arial" w:cs="Arial"/>
          <w:sz w:val="24"/>
          <w:szCs w:val="24"/>
        </w:rPr>
        <w:t>Administratorem danych osobowych przetwarzanych w Urzędzie Miejskim w Sulejowie jest Burmistrz Sulejowa (dalej jako „Administrator”). Dane kontaktowe Administratora:</w:t>
      </w:r>
    </w:p>
    <w:p w14:paraId="78D279ED" w14:textId="77777777" w:rsidR="00B7659B" w:rsidRPr="000262AE" w:rsidRDefault="00B7659B" w:rsidP="00B7659B">
      <w:pPr>
        <w:numPr>
          <w:ilvl w:val="0"/>
          <w:numId w:val="7"/>
        </w:numPr>
        <w:spacing w:after="200" w:line="276" w:lineRule="auto"/>
        <w:ind w:left="284" w:firstLine="0"/>
        <w:contextualSpacing/>
        <w:jc w:val="both"/>
        <w:rPr>
          <w:rFonts w:ascii="Arial" w:hAnsi="Arial" w:cs="Arial"/>
          <w:sz w:val="24"/>
          <w:szCs w:val="24"/>
        </w:rPr>
      </w:pPr>
      <w:r w:rsidRPr="000262AE">
        <w:rPr>
          <w:rFonts w:ascii="Arial" w:hAnsi="Arial" w:cs="Arial"/>
          <w:sz w:val="24"/>
          <w:szCs w:val="24"/>
        </w:rPr>
        <w:t>adres: ul. Konecka 42, 97-330 Sulejów</w:t>
      </w:r>
    </w:p>
    <w:p w14:paraId="3D9C80CB" w14:textId="77777777" w:rsidR="00B7659B" w:rsidRPr="000262AE" w:rsidRDefault="00B7659B" w:rsidP="00B7659B">
      <w:pPr>
        <w:numPr>
          <w:ilvl w:val="0"/>
          <w:numId w:val="7"/>
        </w:numPr>
        <w:spacing w:after="200" w:line="276" w:lineRule="auto"/>
        <w:ind w:left="284" w:firstLine="0"/>
        <w:contextualSpacing/>
        <w:jc w:val="both"/>
        <w:rPr>
          <w:rFonts w:ascii="Arial" w:hAnsi="Arial" w:cs="Arial"/>
          <w:sz w:val="24"/>
          <w:szCs w:val="24"/>
        </w:rPr>
      </w:pPr>
      <w:r w:rsidRPr="000262AE">
        <w:rPr>
          <w:rFonts w:ascii="Arial" w:hAnsi="Arial" w:cs="Arial"/>
          <w:sz w:val="24"/>
          <w:szCs w:val="24"/>
        </w:rPr>
        <w:t>telefon: (44) 610 25 00</w:t>
      </w:r>
    </w:p>
    <w:p w14:paraId="3805C3CA" w14:textId="77777777" w:rsidR="00B7659B" w:rsidRPr="000262AE" w:rsidRDefault="00B7659B" w:rsidP="00B7659B">
      <w:pPr>
        <w:numPr>
          <w:ilvl w:val="0"/>
          <w:numId w:val="7"/>
        </w:numPr>
        <w:spacing w:after="0" w:line="276" w:lineRule="auto"/>
        <w:ind w:left="284" w:firstLine="0"/>
        <w:contextualSpacing/>
        <w:jc w:val="both"/>
        <w:rPr>
          <w:rFonts w:ascii="Arial" w:hAnsi="Arial" w:cs="Arial"/>
          <w:sz w:val="24"/>
          <w:szCs w:val="24"/>
        </w:rPr>
      </w:pPr>
      <w:r w:rsidRPr="000262AE">
        <w:rPr>
          <w:rFonts w:ascii="Arial" w:hAnsi="Arial" w:cs="Arial"/>
          <w:sz w:val="24"/>
          <w:szCs w:val="24"/>
        </w:rPr>
        <w:t xml:space="preserve">e-mail: </w:t>
      </w:r>
      <w:hyperlink r:id="rId5" w:history="1">
        <w:r w:rsidRPr="000262AE">
          <w:rPr>
            <w:rFonts w:ascii="Arial" w:hAnsi="Arial" w:cs="Arial"/>
            <w:sz w:val="24"/>
            <w:szCs w:val="24"/>
            <w:u w:val="single"/>
          </w:rPr>
          <w:t>um@sulejow.pl</w:t>
        </w:r>
      </w:hyperlink>
    </w:p>
    <w:p w14:paraId="5034E044" w14:textId="77777777" w:rsidR="00B7659B" w:rsidRPr="000262AE" w:rsidRDefault="00B7659B" w:rsidP="00B7659B">
      <w:pPr>
        <w:pStyle w:val="Akapitzlist"/>
        <w:numPr>
          <w:ilvl w:val="0"/>
          <w:numId w:val="9"/>
        </w:numPr>
        <w:tabs>
          <w:tab w:val="clear" w:pos="720"/>
          <w:tab w:val="num" w:pos="426"/>
        </w:tabs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0262AE">
        <w:rPr>
          <w:rFonts w:ascii="Arial" w:hAnsi="Arial" w:cs="Arial"/>
          <w:sz w:val="24"/>
          <w:szCs w:val="24"/>
        </w:rPr>
        <w:t xml:space="preserve">Kontakt z Inspektorem Ochrony Danych, email:  </w:t>
      </w:r>
      <w:hyperlink r:id="rId6" w:history="1">
        <w:r w:rsidRPr="000262AE">
          <w:rPr>
            <w:rFonts w:ascii="Arial" w:hAnsi="Arial" w:cs="Arial"/>
            <w:sz w:val="24"/>
            <w:szCs w:val="24"/>
            <w:u w:val="single"/>
          </w:rPr>
          <w:t>inspektor@sulejow.pl</w:t>
        </w:r>
      </w:hyperlink>
      <w:r w:rsidRPr="000262AE">
        <w:rPr>
          <w:rFonts w:ascii="Arial" w:hAnsi="Arial" w:cs="Arial"/>
          <w:sz w:val="24"/>
          <w:szCs w:val="24"/>
        </w:rPr>
        <w:t xml:space="preserve"> lub listownie na adres Administratora.</w:t>
      </w:r>
    </w:p>
    <w:p w14:paraId="047F33C2" w14:textId="77777777" w:rsidR="009C15E8" w:rsidRPr="000262AE" w:rsidRDefault="00B7659B" w:rsidP="009C15E8">
      <w:pPr>
        <w:pStyle w:val="Akapitzlist"/>
        <w:numPr>
          <w:ilvl w:val="0"/>
          <w:numId w:val="9"/>
        </w:numPr>
        <w:tabs>
          <w:tab w:val="clear" w:pos="720"/>
          <w:tab w:val="num" w:pos="426"/>
        </w:tabs>
        <w:spacing w:after="0"/>
        <w:ind w:left="284" w:hanging="284"/>
        <w:jc w:val="both"/>
        <w:rPr>
          <w:rFonts w:ascii="Arial" w:eastAsiaTheme="minorHAnsi" w:hAnsi="Arial" w:cs="Arial"/>
          <w:sz w:val="24"/>
          <w:szCs w:val="24"/>
        </w:rPr>
      </w:pPr>
      <w:r w:rsidRPr="000262AE">
        <w:rPr>
          <w:rFonts w:ascii="Arial" w:hAnsi="Arial" w:cs="Arial"/>
          <w:sz w:val="24"/>
          <w:szCs w:val="24"/>
        </w:rPr>
        <w:t>Państwa dane osobowe przetwarzane są w celu organizacji wydarzenia oraz promocji działań Administratora.</w:t>
      </w:r>
    </w:p>
    <w:p w14:paraId="6C725B81" w14:textId="77777777" w:rsidR="009C15E8" w:rsidRPr="000262AE" w:rsidRDefault="009C15E8" w:rsidP="009C15E8">
      <w:pPr>
        <w:pStyle w:val="Akapitzlist"/>
        <w:numPr>
          <w:ilvl w:val="0"/>
          <w:numId w:val="9"/>
        </w:numPr>
        <w:tabs>
          <w:tab w:val="clear" w:pos="720"/>
          <w:tab w:val="num" w:pos="426"/>
        </w:tabs>
        <w:spacing w:after="0"/>
        <w:ind w:left="284" w:hanging="284"/>
        <w:jc w:val="both"/>
        <w:rPr>
          <w:rFonts w:ascii="Arial" w:eastAsiaTheme="minorHAnsi" w:hAnsi="Arial" w:cs="Arial"/>
          <w:sz w:val="24"/>
          <w:szCs w:val="24"/>
        </w:rPr>
      </w:pPr>
      <w:r w:rsidRPr="000262AE">
        <w:rPr>
          <w:rFonts w:ascii="Arial" w:hAnsi="Arial" w:cs="Arial"/>
          <w:color w:val="000000" w:themeColor="text1"/>
          <w:sz w:val="24"/>
          <w:szCs w:val="24"/>
        </w:rPr>
        <w:t>Podstawą prawną przetwarzania danych jest art. 6 ust. 1 lit. e RODO w związku z art. 7 ust. 1 pkt 17 ustawy o samorządzie gminnym.</w:t>
      </w:r>
    </w:p>
    <w:p w14:paraId="73B6108C" w14:textId="7EEE9418" w:rsidR="009C15E8" w:rsidRPr="000262AE" w:rsidRDefault="009C15E8" w:rsidP="009C15E8">
      <w:pPr>
        <w:pStyle w:val="Akapitzlist"/>
        <w:numPr>
          <w:ilvl w:val="0"/>
          <w:numId w:val="9"/>
        </w:numPr>
        <w:tabs>
          <w:tab w:val="clear" w:pos="720"/>
          <w:tab w:val="num" w:pos="426"/>
        </w:tabs>
        <w:spacing w:after="0"/>
        <w:ind w:left="284" w:hanging="284"/>
        <w:jc w:val="both"/>
        <w:rPr>
          <w:rFonts w:ascii="Arial" w:eastAsiaTheme="minorHAnsi" w:hAnsi="Arial" w:cs="Arial"/>
          <w:sz w:val="24"/>
          <w:szCs w:val="24"/>
        </w:rPr>
      </w:pPr>
      <w:r w:rsidRPr="000262AE">
        <w:rPr>
          <w:rFonts w:ascii="Arial" w:hAnsi="Arial" w:cs="Arial"/>
          <w:color w:val="000000" w:themeColor="text1"/>
          <w:sz w:val="24"/>
          <w:szCs w:val="24"/>
        </w:rPr>
        <w:t>Dane osobowe zbierane są również na podstawie wyrażonej zgody, zgodnie z art. 6 ust.1 lit a RODO na potrzeby organizacji i przeprowadzenia Konkursu oraz opublikowania informacji o uczestnikach konkursu i ich prac konkursowych.</w:t>
      </w:r>
    </w:p>
    <w:p w14:paraId="1E35C74E" w14:textId="77777777" w:rsidR="00B7659B" w:rsidRPr="000262AE" w:rsidRDefault="00B7659B" w:rsidP="00B7659B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0262AE">
        <w:rPr>
          <w:rFonts w:ascii="Arial" w:hAnsi="Arial" w:cs="Arial"/>
          <w:sz w:val="24"/>
          <w:szCs w:val="24"/>
        </w:rPr>
        <w:t>Udział w wydarzeniu jest dobrowolny.</w:t>
      </w:r>
    </w:p>
    <w:p w14:paraId="598A8682" w14:textId="77777777" w:rsidR="009C15E8" w:rsidRPr="000262AE" w:rsidRDefault="00B7659B" w:rsidP="009C15E8">
      <w:pPr>
        <w:numPr>
          <w:ilvl w:val="0"/>
          <w:numId w:val="9"/>
        </w:numPr>
        <w:tabs>
          <w:tab w:val="clear" w:pos="720"/>
          <w:tab w:val="num" w:pos="426"/>
        </w:tabs>
        <w:spacing w:after="0" w:line="276" w:lineRule="auto"/>
        <w:ind w:left="284" w:hanging="284"/>
        <w:contextualSpacing/>
        <w:jc w:val="both"/>
        <w:rPr>
          <w:rFonts w:ascii="Arial" w:hAnsi="Arial" w:cs="Arial"/>
          <w:sz w:val="24"/>
          <w:szCs w:val="24"/>
        </w:rPr>
      </w:pPr>
      <w:r w:rsidRPr="000262AE">
        <w:rPr>
          <w:rFonts w:ascii="Arial" w:hAnsi="Arial" w:cs="Arial"/>
          <w:sz w:val="24"/>
          <w:szCs w:val="24"/>
        </w:rPr>
        <w:t>Podanie danych osobowych jest dobrowolne lecz niezbędne do udziału w wydarzeniu.</w:t>
      </w:r>
    </w:p>
    <w:p w14:paraId="79E9302F" w14:textId="0AE28642" w:rsidR="00B7659B" w:rsidRPr="000262AE" w:rsidRDefault="00B7659B" w:rsidP="009C15E8">
      <w:pPr>
        <w:numPr>
          <w:ilvl w:val="0"/>
          <w:numId w:val="9"/>
        </w:numPr>
        <w:tabs>
          <w:tab w:val="clear" w:pos="720"/>
          <w:tab w:val="num" w:pos="426"/>
        </w:tabs>
        <w:spacing w:after="0" w:line="276" w:lineRule="auto"/>
        <w:ind w:left="284" w:hanging="284"/>
        <w:contextualSpacing/>
        <w:jc w:val="both"/>
        <w:rPr>
          <w:rFonts w:ascii="Arial" w:hAnsi="Arial" w:cs="Arial"/>
          <w:sz w:val="24"/>
          <w:szCs w:val="24"/>
        </w:rPr>
      </w:pPr>
      <w:r w:rsidRPr="000262AE">
        <w:rPr>
          <w:rFonts w:ascii="Arial" w:hAnsi="Arial" w:cs="Arial"/>
          <w:color w:val="000000" w:themeColor="text1"/>
          <w:sz w:val="24"/>
          <w:szCs w:val="24"/>
        </w:rPr>
        <w:t xml:space="preserve">Państwa dane osobowe mogą zostać udostępnione </w:t>
      </w:r>
      <w:r w:rsidRPr="000262A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na stronie internetowej </w:t>
      </w:r>
      <w:hyperlink r:id="rId7" w:history="1">
        <w:r w:rsidRPr="000262AE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https://www.sulejow.pl/</w:t>
        </w:r>
      </w:hyperlink>
      <w:r w:rsidRPr="000262AE">
        <w:rPr>
          <w:rFonts w:ascii="Arial" w:hAnsi="Arial" w:cs="Arial"/>
          <w:sz w:val="24"/>
          <w:szCs w:val="24"/>
        </w:rPr>
        <w:t xml:space="preserve">, profilu internetowym prowadzonym przez Administratora na </w:t>
      </w:r>
      <w:r w:rsidRPr="000262AE">
        <w:rPr>
          <w:rFonts w:ascii="Arial" w:hAnsi="Arial" w:cs="Arial"/>
          <w:sz w:val="24"/>
          <w:szCs w:val="24"/>
        </w:rPr>
        <w:lastRenderedPageBreak/>
        <w:t xml:space="preserve">portalu społecznościowym Facebook </w:t>
      </w:r>
      <w:hyperlink r:id="rId8" w:history="1">
        <w:r w:rsidRPr="000262AE">
          <w:rPr>
            <w:rStyle w:val="Hipercze"/>
            <w:rFonts w:ascii="Arial" w:hAnsi="Arial" w:cs="Arial"/>
            <w:sz w:val="24"/>
            <w:szCs w:val="24"/>
          </w:rPr>
          <w:t>https://www.facebook.com/p/Sulej%C3%B3w-Profil-Miasta-i-Gminy-100064710395082/?locale=pl_PL</w:t>
        </w:r>
      </w:hyperlink>
      <w:r w:rsidRPr="000262AE">
        <w:rPr>
          <w:rFonts w:ascii="Arial" w:hAnsi="Arial" w:cs="Arial"/>
          <w:sz w:val="24"/>
          <w:szCs w:val="24"/>
        </w:rPr>
        <w:t>,</w:t>
      </w:r>
      <w:r w:rsidR="009C15E8" w:rsidRPr="000262AE">
        <w:rPr>
          <w:rFonts w:ascii="Arial" w:hAnsi="Arial" w:cs="Arial"/>
          <w:sz w:val="24"/>
          <w:szCs w:val="24"/>
        </w:rPr>
        <w:t xml:space="preserve"> w działalności informacyjno-edukacyjnej Administratora tj. </w:t>
      </w:r>
      <w:r w:rsidR="009C15E8" w:rsidRPr="000262AE">
        <w:rPr>
          <w:rFonts w:ascii="Arial" w:hAnsi="Arial" w:cs="Arial"/>
          <w:sz w:val="24"/>
          <w:szCs w:val="24"/>
        </w:rPr>
        <w:br/>
        <w:t xml:space="preserve">w materiałach promujących gminę, w publikacjach, na wystawach oraz w innych działaniach mających na celu promocję parku i gminy oraz </w:t>
      </w:r>
      <w:r w:rsidRPr="000262AE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przekazane </w:t>
      </w:r>
      <w:r w:rsidRPr="000262AE">
        <w:rPr>
          <w:rFonts w:ascii="Arial" w:hAnsi="Arial" w:cs="Arial"/>
          <w:sz w:val="24"/>
          <w:szCs w:val="24"/>
        </w:rPr>
        <w:t>podmiotom wspomagającym w zakresie infrastruktury technicznej np. dostawcy usług sieciowych.</w:t>
      </w:r>
    </w:p>
    <w:p w14:paraId="01EA768F" w14:textId="3BE39230" w:rsidR="00B7659B" w:rsidRPr="000262AE" w:rsidRDefault="009C15E8" w:rsidP="009C15E8">
      <w:pPr>
        <w:numPr>
          <w:ilvl w:val="0"/>
          <w:numId w:val="9"/>
        </w:numPr>
        <w:tabs>
          <w:tab w:val="clear" w:pos="720"/>
          <w:tab w:val="num" w:pos="426"/>
        </w:tabs>
        <w:spacing w:after="0" w:line="276" w:lineRule="auto"/>
        <w:ind w:left="284" w:hanging="284"/>
        <w:contextualSpacing/>
        <w:jc w:val="both"/>
        <w:rPr>
          <w:rFonts w:ascii="Arial" w:hAnsi="Arial" w:cs="Arial"/>
          <w:sz w:val="24"/>
          <w:szCs w:val="24"/>
        </w:rPr>
      </w:pPr>
      <w:r w:rsidRPr="000262AE">
        <w:rPr>
          <w:rFonts w:ascii="Arial" w:hAnsi="Arial" w:cs="Arial"/>
          <w:sz w:val="24"/>
          <w:szCs w:val="24"/>
        </w:rPr>
        <w:t xml:space="preserve">Dane osobowe przechowywane będą zgodnie z wymaganiami ustawy o narodowym zasobie archiwalnym i archiwach przez okres oznaczony kategorią archiwalną wskazaną w Jednolitym Rzeczowym Wykazie Akt. Dane osobowe przetwarzane na podstawie zgody będą przetwarzane przez </w:t>
      </w:r>
      <w:r w:rsidR="00B7659B" w:rsidRPr="000262AE">
        <w:rPr>
          <w:rFonts w:ascii="Arial" w:hAnsi="Arial" w:cs="Arial"/>
          <w:sz w:val="24"/>
          <w:szCs w:val="24"/>
        </w:rPr>
        <w:t>okres prowadzenia strony internetowej, prowadzenia profilu internetowego na portalu społecznościowym Facebook lub do czasu wycofania zgody.</w:t>
      </w:r>
    </w:p>
    <w:p w14:paraId="1AD30C9D" w14:textId="77777777" w:rsidR="00B7659B" w:rsidRPr="000262AE" w:rsidRDefault="00B7659B" w:rsidP="00B7659B">
      <w:pPr>
        <w:pStyle w:val="Akapitzlist"/>
        <w:numPr>
          <w:ilvl w:val="0"/>
          <w:numId w:val="9"/>
        </w:numPr>
        <w:spacing w:after="0"/>
        <w:ind w:left="284" w:hanging="284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0262AE">
        <w:rPr>
          <w:rFonts w:ascii="Arial" w:hAnsi="Arial" w:cs="Arial"/>
          <w:sz w:val="24"/>
          <w:szCs w:val="24"/>
        </w:rPr>
        <w:t>Osobie, której dane są przetwarzane przysługuje prawo:</w:t>
      </w:r>
    </w:p>
    <w:p w14:paraId="2D97B383" w14:textId="77777777" w:rsidR="00B7659B" w:rsidRPr="000262AE" w:rsidRDefault="00B7659B" w:rsidP="00B7659B">
      <w:pPr>
        <w:pStyle w:val="Bezodstpw"/>
        <w:numPr>
          <w:ilvl w:val="1"/>
          <w:numId w:val="5"/>
        </w:numPr>
        <w:spacing w:line="276" w:lineRule="auto"/>
        <w:ind w:left="567" w:hanging="284"/>
        <w:jc w:val="both"/>
        <w:rPr>
          <w:rFonts w:ascii="Arial" w:hAnsi="Arial" w:cs="Arial"/>
          <w:sz w:val="24"/>
          <w:szCs w:val="24"/>
        </w:rPr>
      </w:pPr>
      <w:r w:rsidRPr="000262AE">
        <w:rPr>
          <w:rFonts w:ascii="Arial" w:hAnsi="Arial" w:cs="Arial"/>
          <w:sz w:val="24"/>
          <w:szCs w:val="24"/>
        </w:rPr>
        <w:t xml:space="preserve">dostępu do treści swoich danych osobowych, żądania ich sprostowania lub usunięcia, </w:t>
      </w:r>
      <w:r w:rsidRPr="000262AE">
        <w:rPr>
          <w:rFonts w:ascii="Arial" w:hAnsi="Arial" w:cs="Arial"/>
          <w:sz w:val="24"/>
          <w:szCs w:val="24"/>
        </w:rPr>
        <w:br/>
        <w:t>na zasadach określonych w art. 15 – 17 RODO;</w:t>
      </w:r>
    </w:p>
    <w:p w14:paraId="2FCE7638" w14:textId="77777777" w:rsidR="00B7659B" w:rsidRPr="000262AE" w:rsidRDefault="00B7659B" w:rsidP="00B7659B">
      <w:pPr>
        <w:pStyle w:val="Bezodstpw"/>
        <w:numPr>
          <w:ilvl w:val="1"/>
          <w:numId w:val="5"/>
        </w:numPr>
        <w:spacing w:line="276" w:lineRule="auto"/>
        <w:ind w:left="567" w:hanging="284"/>
        <w:jc w:val="both"/>
        <w:rPr>
          <w:rFonts w:ascii="Arial" w:hAnsi="Arial" w:cs="Arial"/>
          <w:sz w:val="24"/>
          <w:szCs w:val="24"/>
        </w:rPr>
      </w:pPr>
      <w:r w:rsidRPr="000262AE">
        <w:rPr>
          <w:rFonts w:ascii="Arial" w:hAnsi="Arial" w:cs="Arial"/>
          <w:sz w:val="24"/>
          <w:szCs w:val="24"/>
        </w:rPr>
        <w:t>ograniczenia przetwarzania, w przypadkach określonych w art. 18 RODO;</w:t>
      </w:r>
    </w:p>
    <w:p w14:paraId="1E99FCB7" w14:textId="77777777" w:rsidR="00B7659B" w:rsidRPr="000262AE" w:rsidRDefault="00B7659B" w:rsidP="00B7659B">
      <w:pPr>
        <w:pStyle w:val="Bezodstpw"/>
        <w:numPr>
          <w:ilvl w:val="1"/>
          <w:numId w:val="5"/>
        </w:numPr>
        <w:spacing w:line="276" w:lineRule="auto"/>
        <w:ind w:left="567" w:hanging="284"/>
        <w:jc w:val="both"/>
        <w:rPr>
          <w:rFonts w:ascii="Arial" w:hAnsi="Arial" w:cs="Arial"/>
          <w:sz w:val="24"/>
          <w:szCs w:val="24"/>
        </w:rPr>
      </w:pPr>
      <w:r w:rsidRPr="000262AE">
        <w:rPr>
          <w:rFonts w:ascii="Arial" w:hAnsi="Arial" w:cs="Arial"/>
          <w:sz w:val="24"/>
          <w:szCs w:val="24"/>
        </w:rPr>
        <w:t>przenoszenia danych, w przypadkach określonych w art. 20 RODO;</w:t>
      </w:r>
    </w:p>
    <w:p w14:paraId="1480BF11" w14:textId="77777777" w:rsidR="00B7659B" w:rsidRPr="000262AE" w:rsidRDefault="00B7659B" w:rsidP="00B7659B">
      <w:pPr>
        <w:pStyle w:val="Bezodstpw"/>
        <w:numPr>
          <w:ilvl w:val="1"/>
          <w:numId w:val="5"/>
        </w:numPr>
        <w:spacing w:line="276" w:lineRule="auto"/>
        <w:ind w:left="567" w:hanging="284"/>
        <w:jc w:val="both"/>
        <w:rPr>
          <w:rFonts w:ascii="Arial" w:hAnsi="Arial" w:cs="Arial"/>
          <w:sz w:val="24"/>
          <w:szCs w:val="24"/>
        </w:rPr>
      </w:pPr>
      <w:r w:rsidRPr="000262AE">
        <w:rPr>
          <w:rFonts w:ascii="Arial" w:hAnsi="Arial" w:cs="Arial"/>
          <w:sz w:val="24"/>
          <w:szCs w:val="24"/>
        </w:rPr>
        <w:t>wniesienia sprzeciwu, w przypadkach określonych w art. 21 RODO;</w:t>
      </w:r>
    </w:p>
    <w:p w14:paraId="2A2EA6B3" w14:textId="77777777" w:rsidR="00B7659B" w:rsidRPr="000262AE" w:rsidRDefault="00B7659B" w:rsidP="00B7659B">
      <w:pPr>
        <w:pStyle w:val="Bezodstpw"/>
        <w:numPr>
          <w:ilvl w:val="1"/>
          <w:numId w:val="5"/>
        </w:numPr>
        <w:spacing w:line="276" w:lineRule="auto"/>
        <w:ind w:left="567" w:hanging="284"/>
        <w:jc w:val="both"/>
        <w:rPr>
          <w:rFonts w:ascii="Arial" w:hAnsi="Arial" w:cs="Arial"/>
          <w:sz w:val="24"/>
          <w:szCs w:val="24"/>
        </w:rPr>
      </w:pPr>
      <w:r w:rsidRPr="000262AE">
        <w:rPr>
          <w:rFonts w:ascii="Arial" w:hAnsi="Arial" w:cs="Arial"/>
          <w:sz w:val="24"/>
          <w:szCs w:val="24"/>
        </w:rPr>
        <w:t>cofnięcia zgody na przetwarzanie danych osobowych, o ile przetwarzanie odbywa się na podstawie uprzednio udzielonej zgody, wycofanie zgody nie wpływa na zgodność z prawem przetwarzania, którego dokonano na podstawie zgody przed jej cofnięciem;</w:t>
      </w:r>
    </w:p>
    <w:p w14:paraId="5ABDEB5B" w14:textId="77777777" w:rsidR="00B7659B" w:rsidRPr="000262AE" w:rsidRDefault="00B7659B" w:rsidP="00B7659B">
      <w:pPr>
        <w:pStyle w:val="Bezodstpw"/>
        <w:numPr>
          <w:ilvl w:val="1"/>
          <w:numId w:val="5"/>
        </w:numPr>
        <w:spacing w:line="276" w:lineRule="auto"/>
        <w:ind w:left="567" w:hanging="284"/>
        <w:jc w:val="both"/>
        <w:rPr>
          <w:rFonts w:ascii="Arial" w:hAnsi="Arial" w:cs="Arial"/>
          <w:sz w:val="24"/>
          <w:szCs w:val="24"/>
        </w:rPr>
      </w:pPr>
      <w:r w:rsidRPr="000262AE">
        <w:rPr>
          <w:rFonts w:ascii="Arial" w:hAnsi="Arial" w:cs="Arial"/>
          <w:sz w:val="24"/>
          <w:szCs w:val="24"/>
        </w:rPr>
        <w:t>wniesienia skargi do Prezesa Urzędu Ochrony Danych Osobowych (ul. Stawki 2, 00-193 Warszawa)</w:t>
      </w:r>
    </w:p>
    <w:p w14:paraId="42FAE317" w14:textId="7F5A69C5" w:rsidR="00B7659B" w:rsidRPr="000262AE" w:rsidRDefault="00B7659B" w:rsidP="009C15E8">
      <w:pPr>
        <w:pStyle w:val="Bezodstpw"/>
        <w:spacing w:line="276" w:lineRule="auto"/>
        <w:ind w:left="284" w:hanging="1"/>
        <w:jc w:val="both"/>
        <w:rPr>
          <w:rFonts w:ascii="Arial" w:hAnsi="Arial" w:cs="Arial"/>
          <w:sz w:val="24"/>
          <w:szCs w:val="24"/>
        </w:rPr>
      </w:pPr>
      <w:r w:rsidRPr="000262AE">
        <w:rPr>
          <w:rFonts w:ascii="Arial" w:hAnsi="Arial" w:cs="Arial"/>
          <w:sz w:val="24"/>
          <w:szCs w:val="24"/>
        </w:rPr>
        <w:t xml:space="preserve">W celu skorzystania z praw o których mowa w pkt </w:t>
      </w:r>
      <w:r w:rsidR="009C15E8" w:rsidRPr="000262AE">
        <w:rPr>
          <w:rFonts w:ascii="Arial" w:hAnsi="Arial" w:cs="Arial"/>
          <w:sz w:val="24"/>
          <w:szCs w:val="24"/>
        </w:rPr>
        <w:t>10</w:t>
      </w:r>
      <w:r w:rsidRPr="000262AE">
        <w:rPr>
          <w:rFonts w:ascii="Arial" w:hAnsi="Arial" w:cs="Arial"/>
          <w:sz w:val="24"/>
          <w:szCs w:val="24"/>
        </w:rPr>
        <w:t xml:space="preserve"> ppkt a) - e) należy skontaktować się z Administratorem lub Inspektorem Ochrony Danych, korzystając ze wskazanych wyżej danych kontaktowych.</w:t>
      </w:r>
    </w:p>
    <w:p w14:paraId="2DE6CBD0" w14:textId="77777777" w:rsidR="00B7659B" w:rsidRPr="000262AE" w:rsidRDefault="00B7659B" w:rsidP="00B7659B">
      <w:pPr>
        <w:pStyle w:val="Bezodstpw"/>
        <w:numPr>
          <w:ilvl w:val="0"/>
          <w:numId w:val="9"/>
        </w:numPr>
        <w:tabs>
          <w:tab w:val="clear" w:pos="720"/>
          <w:tab w:val="num" w:pos="426"/>
        </w:tabs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0262AE">
        <w:rPr>
          <w:rFonts w:ascii="Arial" w:hAnsi="Arial" w:cs="Arial"/>
          <w:color w:val="000000"/>
          <w:sz w:val="24"/>
          <w:szCs w:val="24"/>
        </w:rPr>
        <w:t>W trakcie przetwarzania danych osobowych nie dochodzi do wyłącznie zautomatyzowanego podejmowania decyzji ani do profilowania, o których mowa w art. 22 ust. 1 i 4 RODO. Oznacza to, że żadne decyzje dotyczące osób, których dane dotyczą nie będą zapadać wyłącznie automatycznie oraz nie stosuje się ich profilowania</w:t>
      </w:r>
      <w:r w:rsidRPr="000262AE">
        <w:rPr>
          <w:rFonts w:ascii="Arial" w:hAnsi="Arial" w:cs="Arial"/>
          <w:sz w:val="24"/>
          <w:szCs w:val="24"/>
        </w:rPr>
        <w:t xml:space="preserve">. </w:t>
      </w:r>
    </w:p>
    <w:p w14:paraId="0A25B7F8" w14:textId="77777777" w:rsidR="00B7659B" w:rsidRPr="000262AE" w:rsidRDefault="00B7659B" w:rsidP="00B7659B">
      <w:pPr>
        <w:pStyle w:val="Bezodstpw"/>
        <w:numPr>
          <w:ilvl w:val="0"/>
          <w:numId w:val="9"/>
        </w:numPr>
        <w:tabs>
          <w:tab w:val="clear" w:pos="720"/>
          <w:tab w:val="num" w:pos="426"/>
        </w:tabs>
        <w:spacing w:line="276" w:lineRule="auto"/>
        <w:ind w:left="142" w:firstLine="0"/>
        <w:jc w:val="both"/>
        <w:rPr>
          <w:rFonts w:ascii="Arial" w:hAnsi="Arial" w:cs="Arial"/>
          <w:sz w:val="24"/>
          <w:szCs w:val="24"/>
        </w:rPr>
      </w:pPr>
      <w:r w:rsidRPr="000262AE">
        <w:rPr>
          <w:rFonts w:ascii="Arial" w:hAnsi="Arial" w:cs="Arial"/>
          <w:sz w:val="24"/>
          <w:szCs w:val="24"/>
        </w:rPr>
        <w:t xml:space="preserve">Administrator przekazuje dane osobowe do państwa trzeciego i organizacji międzynarodowej </w:t>
      </w:r>
      <w:r w:rsidRPr="000262AE">
        <w:rPr>
          <w:rFonts w:ascii="Arial" w:hAnsi="Arial" w:cs="Arial"/>
          <w:sz w:val="24"/>
          <w:szCs w:val="24"/>
        </w:rPr>
        <w:br/>
        <w:t xml:space="preserve">w związku z wykorzystywaniem portalu Facebook w oparciu o standardowe klauzule umowne gwarantujące bezpieczeństwo. Więcej informacji pod adresem </w:t>
      </w:r>
      <w:hyperlink r:id="rId9" w:history="1">
        <w:r w:rsidRPr="000262AE">
          <w:rPr>
            <w:rStyle w:val="Hipercze"/>
            <w:rFonts w:ascii="Arial" w:hAnsi="Arial" w:cs="Arial"/>
            <w:sz w:val="24"/>
            <w:szCs w:val="24"/>
          </w:rPr>
          <w:t>https://www.facebook.com/legal/terms/page_controller_addendum</w:t>
        </w:r>
      </w:hyperlink>
      <w:r w:rsidRPr="000262AE">
        <w:rPr>
          <w:rFonts w:ascii="Arial" w:hAnsi="Arial" w:cs="Arial"/>
          <w:sz w:val="24"/>
          <w:szCs w:val="24"/>
        </w:rPr>
        <w:t>).</w:t>
      </w:r>
    </w:p>
    <w:p w14:paraId="640F4A8E" w14:textId="77777777" w:rsidR="00B7659B" w:rsidRPr="000262AE" w:rsidRDefault="00B7659B" w:rsidP="00B7659B">
      <w:pPr>
        <w:pStyle w:val="Bezodstpw"/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p w14:paraId="39AC22E5" w14:textId="77777777" w:rsidR="00B7659B" w:rsidRPr="000262AE" w:rsidRDefault="00B7659B" w:rsidP="00B7659B">
      <w:pPr>
        <w:ind w:left="-284"/>
        <w:jc w:val="center"/>
        <w:rPr>
          <w:rFonts w:ascii="Arial" w:hAnsi="Arial" w:cs="Arial"/>
          <w:sz w:val="24"/>
          <w:szCs w:val="24"/>
          <w:u w:val="single"/>
        </w:rPr>
      </w:pPr>
      <w:r w:rsidRPr="000262AE">
        <w:rPr>
          <w:rFonts w:ascii="Arial" w:hAnsi="Arial" w:cs="Arial"/>
          <w:sz w:val="24"/>
          <w:szCs w:val="24"/>
          <w:u w:val="single"/>
        </w:rPr>
        <w:t xml:space="preserve">Informacja o współadministrowaniu danych z Meta </w:t>
      </w:r>
      <w:proofErr w:type="spellStart"/>
      <w:r w:rsidRPr="000262AE">
        <w:rPr>
          <w:rFonts w:ascii="Arial" w:hAnsi="Arial" w:cs="Arial"/>
          <w:sz w:val="24"/>
          <w:szCs w:val="24"/>
          <w:u w:val="single"/>
        </w:rPr>
        <w:t>Platforms</w:t>
      </w:r>
      <w:proofErr w:type="spellEnd"/>
      <w:r w:rsidRPr="000262AE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Pr="000262AE">
        <w:rPr>
          <w:rFonts w:ascii="Arial" w:hAnsi="Arial" w:cs="Arial"/>
          <w:sz w:val="24"/>
          <w:szCs w:val="24"/>
          <w:u w:val="single"/>
        </w:rPr>
        <w:t>Ireland</w:t>
      </w:r>
      <w:proofErr w:type="spellEnd"/>
      <w:r w:rsidRPr="000262AE">
        <w:rPr>
          <w:rFonts w:ascii="Arial" w:hAnsi="Arial" w:cs="Arial"/>
          <w:sz w:val="24"/>
          <w:szCs w:val="24"/>
          <w:u w:val="single"/>
        </w:rPr>
        <w:t xml:space="preserve"> Limited</w:t>
      </w:r>
    </w:p>
    <w:p w14:paraId="1BC387F5" w14:textId="77777777" w:rsidR="00B7659B" w:rsidRPr="000262AE" w:rsidRDefault="00B7659B" w:rsidP="00B7659B">
      <w:pPr>
        <w:pStyle w:val="Akapitzlist"/>
        <w:numPr>
          <w:ilvl w:val="0"/>
          <w:numId w:val="6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0262AE">
        <w:rPr>
          <w:rFonts w:ascii="Arial" w:hAnsi="Arial" w:cs="Arial"/>
          <w:color w:val="000000"/>
          <w:sz w:val="24"/>
          <w:szCs w:val="24"/>
        </w:rPr>
        <w:lastRenderedPageBreak/>
        <w:t xml:space="preserve">Administrator i Meta </w:t>
      </w:r>
      <w:proofErr w:type="spellStart"/>
      <w:r w:rsidRPr="000262AE">
        <w:rPr>
          <w:rFonts w:ascii="Arial" w:hAnsi="Arial" w:cs="Arial"/>
          <w:color w:val="000000"/>
          <w:sz w:val="24"/>
          <w:szCs w:val="24"/>
        </w:rPr>
        <w:t>Platforms</w:t>
      </w:r>
      <w:proofErr w:type="spellEnd"/>
      <w:r w:rsidRPr="000262A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262AE">
        <w:rPr>
          <w:rFonts w:ascii="Arial" w:hAnsi="Arial" w:cs="Arial"/>
          <w:color w:val="000000"/>
          <w:sz w:val="24"/>
          <w:szCs w:val="24"/>
        </w:rPr>
        <w:t>Ireland</w:t>
      </w:r>
      <w:proofErr w:type="spellEnd"/>
      <w:r w:rsidRPr="000262AE">
        <w:rPr>
          <w:rFonts w:ascii="Arial" w:hAnsi="Arial" w:cs="Arial"/>
          <w:color w:val="000000"/>
          <w:sz w:val="24"/>
          <w:szCs w:val="24"/>
        </w:rPr>
        <w:t xml:space="preserve"> Limited (4 Grand Canal </w:t>
      </w:r>
      <w:proofErr w:type="spellStart"/>
      <w:r w:rsidRPr="000262AE">
        <w:rPr>
          <w:rFonts w:ascii="Arial" w:hAnsi="Arial" w:cs="Arial"/>
          <w:color w:val="000000"/>
          <w:sz w:val="24"/>
          <w:szCs w:val="24"/>
        </w:rPr>
        <w:t>Square</w:t>
      </w:r>
      <w:proofErr w:type="spellEnd"/>
      <w:r w:rsidRPr="000262AE">
        <w:rPr>
          <w:rFonts w:ascii="Arial" w:hAnsi="Arial" w:cs="Arial"/>
          <w:color w:val="000000"/>
          <w:sz w:val="24"/>
          <w:szCs w:val="24"/>
        </w:rPr>
        <w:t>, Grand Canal Harbour, Dublin 2 Irlandia) są wspólnymi administratorami Pani/a danych zgodnie z art. 26 RODO w zakresie przetwarzania danych do celów statystycznych oraz reklamowych.</w:t>
      </w:r>
    </w:p>
    <w:p w14:paraId="37437089" w14:textId="77777777" w:rsidR="00B7659B" w:rsidRPr="000262AE" w:rsidRDefault="00B7659B" w:rsidP="00B7659B">
      <w:pPr>
        <w:pStyle w:val="Akapitzlist"/>
        <w:numPr>
          <w:ilvl w:val="0"/>
          <w:numId w:val="6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0262AE">
        <w:rPr>
          <w:rFonts w:ascii="Arial" w:hAnsi="Arial" w:cs="Arial"/>
          <w:color w:val="000000"/>
          <w:sz w:val="24"/>
          <w:szCs w:val="24"/>
        </w:rPr>
        <w:t>Współadministrowanie obejmuje zbiorczą analizę danych w celu wyświetlania statystyk aktywności użytkowników Fanpage Administratora.</w:t>
      </w:r>
    </w:p>
    <w:p w14:paraId="314109E4" w14:textId="77777777" w:rsidR="00B7659B" w:rsidRPr="000262AE" w:rsidRDefault="00B7659B" w:rsidP="00B7659B">
      <w:pPr>
        <w:pStyle w:val="Akapitzlist"/>
        <w:numPr>
          <w:ilvl w:val="0"/>
          <w:numId w:val="6"/>
        </w:num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0262AE">
        <w:rPr>
          <w:rFonts w:ascii="Arial" w:hAnsi="Arial" w:cs="Arial"/>
          <w:color w:val="000000"/>
          <w:sz w:val="24"/>
          <w:szCs w:val="24"/>
        </w:rPr>
        <w:t xml:space="preserve">Zakres odpowiedzialności Meta </w:t>
      </w:r>
      <w:proofErr w:type="spellStart"/>
      <w:r w:rsidRPr="000262AE">
        <w:rPr>
          <w:rFonts w:ascii="Arial" w:hAnsi="Arial" w:cs="Arial"/>
          <w:color w:val="000000"/>
          <w:sz w:val="24"/>
          <w:szCs w:val="24"/>
        </w:rPr>
        <w:t>Platforms</w:t>
      </w:r>
      <w:proofErr w:type="spellEnd"/>
      <w:r w:rsidRPr="000262A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262AE">
        <w:rPr>
          <w:rFonts w:ascii="Arial" w:hAnsi="Arial" w:cs="Arial"/>
          <w:color w:val="000000"/>
          <w:sz w:val="24"/>
          <w:szCs w:val="24"/>
        </w:rPr>
        <w:t>Ireland</w:t>
      </w:r>
      <w:proofErr w:type="spellEnd"/>
      <w:r w:rsidRPr="000262AE">
        <w:rPr>
          <w:rFonts w:ascii="Arial" w:hAnsi="Arial" w:cs="Arial"/>
          <w:color w:val="000000"/>
          <w:sz w:val="24"/>
          <w:szCs w:val="24"/>
        </w:rPr>
        <w:t xml:space="preserve"> za przetwarzanie Pani/a danych we wskazanych celach: </w:t>
      </w:r>
    </w:p>
    <w:p w14:paraId="27254CAB" w14:textId="77777777" w:rsidR="00B7659B" w:rsidRPr="000262AE" w:rsidRDefault="00B7659B" w:rsidP="00B7659B">
      <w:pPr>
        <w:spacing w:after="0"/>
        <w:ind w:left="426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0262AE">
        <w:rPr>
          <w:rFonts w:ascii="Arial" w:hAnsi="Arial" w:cs="Arial"/>
          <w:color w:val="000000"/>
          <w:sz w:val="24"/>
          <w:szCs w:val="24"/>
        </w:rPr>
        <w:t>•</w:t>
      </w:r>
      <w:r w:rsidRPr="000262AE">
        <w:rPr>
          <w:rFonts w:ascii="Arial" w:hAnsi="Arial" w:cs="Arial"/>
          <w:color w:val="000000"/>
          <w:sz w:val="24"/>
          <w:szCs w:val="24"/>
        </w:rPr>
        <w:tab/>
        <w:t>posiadanie podstawy prawnej dla przetwarzania danych na potrzeby statystyk strony;</w:t>
      </w:r>
    </w:p>
    <w:p w14:paraId="5CFAF19E" w14:textId="77777777" w:rsidR="00B7659B" w:rsidRPr="000262AE" w:rsidRDefault="00B7659B" w:rsidP="00B7659B">
      <w:pPr>
        <w:spacing w:after="0"/>
        <w:ind w:left="426" w:hanging="284"/>
        <w:jc w:val="both"/>
        <w:rPr>
          <w:rFonts w:ascii="Arial" w:hAnsi="Arial" w:cs="Arial"/>
          <w:sz w:val="24"/>
          <w:szCs w:val="24"/>
        </w:rPr>
      </w:pPr>
      <w:r w:rsidRPr="000262AE">
        <w:rPr>
          <w:rFonts w:ascii="Arial" w:hAnsi="Arial" w:cs="Arial"/>
          <w:color w:val="000000"/>
          <w:sz w:val="24"/>
          <w:szCs w:val="24"/>
        </w:rPr>
        <w:t>•</w:t>
      </w:r>
      <w:r w:rsidRPr="000262AE">
        <w:rPr>
          <w:rFonts w:ascii="Arial" w:hAnsi="Arial" w:cs="Arial"/>
          <w:color w:val="000000"/>
          <w:sz w:val="24"/>
          <w:szCs w:val="24"/>
        </w:rPr>
        <w:tab/>
        <w:t>zapewnienie realizacji praw osób, których dane dotyczą;</w:t>
      </w:r>
    </w:p>
    <w:p w14:paraId="22142EC4" w14:textId="77777777" w:rsidR="00B7659B" w:rsidRPr="000262AE" w:rsidRDefault="00B7659B" w:rsidP="00B7659B">
      <w:pPr>
        <w:spacing w:after="0"/>
        <w:ind w:left="426" w:hanging="284"/>
        <w:jc w:val="both"/>
        <w:rPr>
          <w:rFonts w:ascii="Arial" w:hAnsi="Arial" w:cs="Arial"/>
          <w:sz w:val="24"/>
          <w:szCs w:val="24"/>
        </w:rPr>
      </w:pPr>
      <w:r w:rsidRPr="000262AE">
        <w:rPr>
          <w:rFonts w:ascii="Arial" w:hAnsi="Arial" w:cs="Arial"/>
          <w:color w:val="000000"/>
          <w:sz w:val="24"/>
          <w:szCs w:val="24"/>
        </w:rPr>
        <w:t>•</w:t>
      </w:r>
      <w:r w:rsidRPr="000262AE">
        <w:rPr>
          <w:rFonts w:ascii="Arial" w:hAnsi="Arial" w:cs="Arial"/>
          <w:color w:val="000000"/>
          <w:sz w:val="24"/>
          <w:szCs w:val="24"/>
        </w:rPr>
        <w:tab/>
        <w:t>zgłaszanie naruszeń do organu nadzorczego oraz zawiadamianie, osób których dotyczyło naruszenie o zdarzeniu;</w:t>
      </w:r>
    </w:p>
    <w:p w14:paraId="7B52CC0C" w14:textId="77777777" w:rsidR="00B7659B" w:rsidRPr="000262AE" w:rsidRDefault="00B7659B" w:rsidP="00B7659B">
      <w:pPr>
        <w:spacing w:after="0"/>
        <w:ind w:left="426" w:hanging="284"/>
        <w:jc w:val="both"/>
        <w:rPr>
          <w:rFonts w:ascii="Arial" w:hAnsi="Arial" w:cs="Arial"/>
          <w:sz w:val="24"/>
          <w:szCs w:val="24"/>
        </w:rPr>
      </w:pPr>
      <w:r w:rsidRPr="000262AE">
        <w:rPr>
          <w:rFonts w:ascii="Arial" w:hAnsi="Arial" w:cs="Arial"/>
          <w:color w:val="000000"/>
          <w:sz w:val="24"/>
          <w:szCs w:val="24"/>
        </w:rPr>
        <w:t>•</w:t>
      </w:r>
      <w:r w:rsidRPr="000262AE">
        <w:rPr>
          <w:rFonts w:ascii="Arial" w:hAnsi="Arial" w:cs="Arial"/>
          <w:color w:val="000000"/>
          <w:sz w:val="24"/>
          <w:szCs w:val="24"/>
        </w:rPr>
        <w:tab/>
        <w:t>zapewnienie odpowiednich środków technicznych i organizacyjnych w celu zapewnienia bezpieczeństwa Pani/a danych.</w:t>
      </w:r>
    </w:p>
    <w:p w14:paraId="326AE710" w14:textId="77777777" w:rsidR="00B7659B" w:rsidRPr="000262AE" w:rsidRDefault="00B7659B" w:rsidP="00B7659B">
      <w:p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0262AE">
        <w:rPr>
          <w:rFonts w:ascii="Arial" w:hAnsi="Arial" w:cs="Arial"/>
          <w:color w:val="000000"/>
          <w:sz w:val="24"/>
          <w:szCs w:val="24"/>
        </w:rPr>
        <w:t>4.</w:t>
      </w:r>
      <w:r w:rsidRPr="000262AE">
        <w:rPr>
          <w:rFonts w:ascii="Arial" w:hAnsi="Arial" w:cs="Arial"/>
          <w:color w:val="000000"/>
          <w:sz w:val="24"/>
          <w:szCs w:val="24"/>
        </w:rPr>
        <w:tab/>
        <w:t>Zakres odpowiedzialności Administratora za przetwarzanie Pani/a danych:</w:t>
      </w:r>
    </w:p>
    <w:p w14:paraId="4A2F30A5" w14:textId="77777777" w:rsidR="00B7659B" w:rsidRPr="000262AE" w:rsidRDefault="00B7659B" w:rsidP="00B7659B">
      <w:pPr>
        <w:spacing w:after="0"/>
        <w:ind w:left="426" w:hanging="284"/>
        <w:jc w:val="both"/>
        <w:rPr>
          <w:rFonts w:ascii="Arial" w:hAnsi="Arial" w:cs="Arial"/>
          <w:sz w:val="24"/>
          <w:szCs w:val="24"/>
        </w:rPr>
      </w:pPr>
      <w:r w:rsidRPr="000262AE">
        <w:rPr>
          <w:rFonts w:ascii="Arial" w:hAnsi="Arial" w:cs="Arial"/>
          <w:color w:val="000000"/>
          <w:sz w:val="24"/>
          <w:szCs w:val="24"/>
        </w:rPr>
        <w:t>•</w:t>
      </w:r>
      <w:r w:rsidRPr="000262AE">
        <w:rPr>
          <w:rFonts w:ascii="Arial" w:hAnsi="Arial" w:cs="Arial"/>
          <w:color w:val="000000"/>
          <w:sz w:val="24"/>
          <w:szCs w:val="24"/>
        </w:rPr>
        <w:tab/>
        <w:t>posiadanie podstawy prawnej do przetwarzania danych na potrzeby statystyk;</w:t>
      </w:r>
    </w:p>
    <w:p w14:paraId="0F6A0FFF" w14:textId="77777777" w:rsidR="00B7659B" w:rsidRPr="000262AE" w:rsidRDefault="00B7659B" w:rsidP="00B7659B">
      <w:pPr>
        <w:spacing w:after="0"/>
        <w:ind w:left="426" w:hanging="284"/>
        <w:jc w:val="both"/>
        <w:rPr>
          <w:rFonts w:ascii="Arial" w:hAnsi="Arial" w:cs="Arial"/>
          <w:sz w:val="24"/>
          <w:szCs w:val="24"/>
        </w:rPr>
      </w:pPr>
      <w:r w:rsidRPr="000262AE">
        <w:rPr>
          <w:rFonts w:ascii="Arial" w:hAnsi="Arial" w:cs="Arial"/>
          <w:color w:val="000000"/>
          <w:sz w:val="24"/>
          <w:szCs w:val="24"/>
        </w:rPr>
        <w:t>•</w:t>
      </w:r>
      <w:r w:rsidRPr="000262AE">
        <w:rPr>
          <w:rFonts w:ascii="Arial" w:hAnsi="Arial" w:cs="Arial"/>
          <w:color w:val="000000"/>
          <w:sz w:val="24"/>
          <w:szCs w:val="24"/>
        </w:rPr>
        <w:tab/>
        <w:t>zrealizowanie obowiązków informacyjnych w zakresie realizowanych przez Administratora celów przetwarzania.</w:t>
      </w:r>
    </w:p>
    <w:p w14:paraId="72F46C3F" w14:textId="77777777" w:rsidR="00B7659B" w:rsidRPr="000262AE" w:rsidRDefault="00B7659B" w:rsidP="00B7659B">
      <w:p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0262AE">
        <w:rPr>
          <w:rFonts w:ascii="Arial" w:hAnsi="Arial" w:cs="Arial"/>
          <w:color w:val="000000"/>
          <w:sz w:val="24"/>
          <w:szCs w:val="24"/>
        </w:rPr>
        <w:t>5.</w:t>
      </w:r>
      <w:r w:rsidRPr="000262AE">
        <w:rPr>
          <w:rFonts w:ascii="Arial" w:hAnsi="Arial" w:cs="Arial"/>
          <w:color w:val="000000"/>
          <w:sz w:val="24"/>
          <w:szCs w:val="24"/>
        </w:rPr>
        <w:tab/>
        <w:t xml:space="preserve">Meta </w:t>
      </w:r>
      <w:proofErr w:type="spellStart"/>
      <w:r w:rsidRPr="000262AE">
        <w:rPr>
          <w:rFonts w:ascii="Arial" w:hAnsi="Arial" w:cs="Arial"/>
          <w:color w:val="000000"/>
          <w:sz w:val="24"/>
          <w:szCs w:val="24"/>
        </w:rPr>
        <w:t>Platforms</w:t>
      </w:r>
      <w:proofErr w:type="spellEnd"/>
      <w:r w:rsidRPr="000262A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262AE">
        <w:rPr>
          <w:rFonts w:ascii="Arial" w:hAnsi="Arial" w:cs="Arial"/>
          <w:color w:val="000000"/>
          <w:sz w:val="24"/>
          <w:szCs w:val="24"/>
        </w:rPr>
        <w:t>Ireland</w:t>
      </w:r>
      <w:proofErr w:type="spellEnd"/>
      <w:r w:rsidRPr="000262AE">
        <w:rPr>
          <w:rFonts w:ascii="Arial" w:hAnsi="Arial" w:cs="Arial"/>
          <w:color w:val="000000"/>
          <w:sz w:val="24"/>
          <w:szCs w:val="24"/>
        </w:rPr>
        <w:t xml:space="preserve"> udostępni zasadniczą treść załącznika dotyczącego statystyk strony osobom, których dotyczą dane (art. 26 ust. 2 RODO), za pośrednictwem danych zawartych w Informacjach o statystykach strony, do których dostęp można uzyskać ze wszystkich stron.</w:t>
      </w:r>
    </w:p>
    <w:p w14:paraId="25E99916" w14:textId="77777777" w:rsidR="00B7659B" w:rsidRPr="000262AE" w:rsidRDefault="00B7659B" w:rsidP="00B7659B">
      <w:p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0262AE">
        <w:rPr>
          <w:rFonts w:ascii="Arial" w:hAnsi="Arial" w:cs="Arial"/>
          <w:color w:val="000000"/>
          <w:sz w:val="24"/>
          <w:szCs w:val="24"/>
        </w:rPr>
        <w:t>6.</w:t>
      </w:r>
      <w:r w:rsidRPr="000262AE">
        <w:rPr>
          <w:rFonts w:ascii="Arial" w:hAnsi="Arial" w:cs="Arial"/>
          <w:color w:val="000000"/>
          <w:sz w:val="24"/>
          <w:szCs w:val="24"/>
        </w:rPr>
        <w:tab/>
        <w:t>Głównym organem nadzorczym w zakresie wspólnego przetwarzania danych jest irlandzka Komisja ds. ochrony danych (niezależnie od zapisów art. 55 ust. 2 RODO, w stosownych przypadkach).</w:t>
      </w:r>
    </w:p>
    <w:p w14:paraId="0DA29F90" w14:textId="77777777" w:rsidR="00B7659B" w:rsidRPr="000262AE" w:rsidRDefault="00B7659B" w:rsidP="00B7659B">
      <w:p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0262AE">
        <w:rPr>
          <w:rFonts w:ascii="Arial" w:hAnsi="Arial" w:cs="Arial"/>
          <w:color w:val="000000"/>
          <w:sz w:val="24"/>
          <w:szCs w:val="24"/>
        </w:rPr>
        <w:t>7.</w:t>
      </w:r>
      <w:r w:rsidRPr="000262AE">
        <w:rPr>
          <w:rFonts w:ascii="Arial" w:hAnsi="Arial" w:cs="Arial"/>
          <w:color w:val="000000"/>
          <w:sz w:val="24"/>
          <w:szCs w:val="24"/>
        </w:rPr>
        <w:tab/>
        <w:t>Szczegółowe informacje dotyczące wzajemnych uzgodnień pomiędzy administratorami są dostępne na stronie: &lt;https://www.facebook.com/legal/terms/page_controller_addendum&gt;.</w:t>
      </w:r>
    </w:p>
    <w:p w14:paraId="32CFFE20" w14:textId="77777777" w:rsidR="00B7659B" w:rsidRPr="000262AE" w:rsidRDefault="00B7659B" w:rsidP="00B7659B">
      <w:pPr>
        <w:spacing w:after="0"/>
        <w:ind w:left="284" w:hanging="284"/>
        <w:jc w:val="both"/>
        <w:rPr>
          <w:rFonts w:ascii="Arial" w:hAnsi="Arial" w:cs="Arial"/>
          <w:sz w:val="24"/>
          <w:szCs w:val="24"/>
        </w:rPr>
      </w:pPr>
      <w:r w:rsidRPr="000262AE">
        <w:rPr>
          <w:rFonts w:ascii="Arial" w:hAnsi="Arial" w:cs="Arial"/>
          <w:color w:val="000000"/>
          <w:sz w:val="24"/>
          <w:szCs w:val="24"/>
        </w:rPr>
        <w:t>8.</w:t>
      </w:r>
      <w:r w:rsidRPr="000262AE">
        <w:rPr>
          <w:rFonts w:ascii="Arial" w:hAnsi="Arial" w:cs="Arial"/>
          <w:color w:val="000000"/>
          <w:sz w:val="24"/>
          <w:szCs w:val="24"/>
        </w:rPr>
        <w:tab/>
        <w:t xml:space="preserve">Zasady przetwarzania Pani/a danych osobowych przez Meta </w:t>
      </w:r>
      <w:proofErr w:type="spellStart"/>
      <w:r w:rsidRPr="000262AE">
        <w:rPr>
          <w:rFonts w:ascii="Arial" w:hAnsi="Arial" w:cs="Arial"/>
          <w:color w:val="000000"/>
          <w:sz w:val="24"/>
          <w:szCs w:val="24"/>
        </w:rPr>
        <w:t>Platforms</w:t>
      </w:r>
      <w:proofErr w:type="spellEnd"/>
      <w:r w:rsidRPr="000262A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0262AE">
        <w:rPr>
          <w:rFonts w:ascii="Arial" w:hAnsi="Arial" w:cs="Arial"/>
          <w:color w:val="000000"/>
          <w:sz w:val="24"/>
          <w:szCs w:val="24"/>
        </w:rPr>
        <w:t>Ireland</w:t>
      </w:r>
      <w:proofErr w:type="spellEnd"/>
      <w:r w:rsidRPr="000262AE">
        <w:rPr>
          <w:rFonts w:ascii="Arial" w:hAnsi="Arial" w:cs="Arial"/>
          <w:color w:val="000000"/>
          <w:sz w:val="24"/>
          <w:szCs w:val="24"/>
        </w:rPr>
        <w:t xml:space="preserve"> są dostępne na  stronie: &lt;https://www.facebook.com/privacy/explanation&gt;.</w:t>
      </w:r>
    </w:p>
    <w:p w14:paraId="7054EEE8" w14:textId="77777777" w:rsidR="00B7659B" w:rsidRPr="000262AE" w:rsidRDefault="00B7659B" w:rsidP="00B7659B">
      <w:pPr>
        <w:pStyle w:val="Akapitzlist"/>
        <w:spacing w:after="120" w:line="240" w:lineRule="auto"/>
        <w:ind w:left="426"/>
        <w:jc w:val="both"/>
        <w:rPr>
          <w:rFonts w:ascii="Arial" w:hAnsi="Arial" w:cs="Arial"/>
          <w:b/>
          <w:sz w:val="24"/>
          <w:szCs w:val="24"/>
        </w:rPr>
      </w:pPr>
    </w:p>
    <w:p w14:paraId="60D97D86" w14:textId="77777777" w:rsidR="00841D2A" w:rsidRPr="000262AE" w:rsidRDefault="00841D2A" w:rsidP="00841D2A">
      <w:pPr>
        <w:rPr>
          <w:rFonts w:ascii="Arial" w:hAnsi="Arial" w:cs="Arial"/>
          <w:sz w:val="24"/>
          <w:szCs w:val="24"/>
        </w:rPr>
      </w:pPr>
      <w:r w:rsidRPr="000262AE">
        <w:rPr>
          <w:rFonts w:ascii="Arial" w:hAnsi="Arial" w:cs="Arial"/>
          <w:b/>
          <w:bCs/>
          <w:sz w:val="24"/>
          <w:szCs w:val="24"/>
        </w:rPr>
        <w:t>11. Postanowienia Końcowe</w:t>
      </w:r>
    </w:p>
    <w:p w14:paraId="12B1702C" w14:textId="77777777" w:rsidR="00841D2A" w:rsidRPr="000262AE" w:rsidRDefault="00841D2A" w:rsidP="00841D2A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0262AE">
        <w:rPr>
          <w:rFonts w:ascii="Arial" w:hAnsi="Arial" w:cs="Arial"/>
          <w:sz w:val="24"/>
          <w:szCs w:val="24"/>
        </w:rPr>
        <w:t>Udział w konkursie jest dobrowolny i oznacza akceptację niniejszego regulaminu.</w:t>
      </w:r>
    </w:p>
    <w:p w14:paraId="3C291071" w14:textId="77777777" w:rsidR="00841D2A" w:rsidRPr="000262AE" w:rsidRDefault="00841D2A" w:rsidP="00841D2A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0262AE">
        <w:rPr>
          <w:rFonts w:ascii="Arial" w:hAnsi="Arial" w:cs="Arial"/>
          <w:sz w:val="24"/>
          <w:szCs w:val="24"/>
        </w:rPr>
        <w:t>Organizator zastrzega sobie prawo do wprowadzenia zmian w regulaminie, o czym uczestnicy zostaną poinformowani.</w:t>
      </w:r>
    </w:p>
    <w:p w14:paraId="0E688B55" w14:textId="273A05E3" w:rsidR="00841D2A" w:rsidRPr="000262AE" w:rsidRDefault="00841D2A" w:rsidP="00841D2A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0262AE">
        <w:rPr>
          <w:rFonts w:ascii="Arial" w:hAnsi="Arial" w:cs="Arial"/>
          <w:sz w:val="24"/>
          <w:szCs w:val="24"/>
        </w:rPr>
        <w:t xml:space="preserve">W przypadku pytań dotyczących konkursu, prosimy o kontakt pod adresem e-mail: </w:t>
      </w:r>
      <w:hyperlink r:id="rId10" w:history="1">
        <w:r w:rsidR="000262AE" w:rsidRPr="000262AE">
          <w:rPr>
            <w:rStyle w:val="Hipercze"/>
            <w:rFonts w:ascii="Arial" w:hAnsi="Arial" w:cs="Arial"/>
            <w:b/>
            <w:bCs/>
            <w:sz w:val="24"/>
            <w:szCs w:val="24"/>
          </w:rPr>
          <w:t>info@sulejow.pl</w:t>
        </w:r>
      </w:hyperlink>
      <w:r w:rsidR="000262AE" w:rsidRPr="000262AE">
        <w:rPr>
          <w:rFonts w:ascii="Arial" w:hAnsi="Arial" w:cs="Arial"/>
          <w:sz w:val="24"/>
          <w:szCs w:val="24"/>
        </w:rPr>
        <w:t xml:space="preserve"> lub numerem telefonu 780 193 505</w:t>
      </w:r>
    </w:p>
    <w:p w14:paraId="0A9446AC" w14:textId="77777777" w:rsidR="00B7659B" w:rsidRPr="000262AE" w:rsidRDefault="00B7659B" w:rsidP="00B7659B">
      <w:pPr>
        <w:rPr>
          <w:rFonts w:ascii="Arial" w:hAnsi="Arial" w:cs="Arial"/>
          <w:sz w:val="24"/>
          <w:szCs w:val="24"/>
        </w:rPr>
      </w:pPr>
    </w:p>
    <w:sectPr w:rsidR="00B7659B" w:rsidRPr="000262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062CB"/>
    <w:multiLevelType w:val="multilevel"/>
    <w:tmpl w:val="86B0B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532F27"/>
    <w:multiLevelType w:val="hybridMultilevel"/>
    <w:tmpl w:val="E774F5D6"/>
    <w:lvl w:ilvl="0" w:tplc="9F1C8356">
      <w:start w:val="1"/>
      <w:numFmt w:val="lowerLetter"/>
      <w:lvlText w:val="%1)"/>
      <w:lvlJc w:val="left"/>
      <w:pPr>
        <w:ind w:left="502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778" w:hanging="360"/>
      </w:pPr>
    </w:lvl>
    <w:lvl w:ilvl="2" w:tplc="0415001B">
      <w:start w:val="1"/>
      <w:numFmt w:val="lowerRoman"/>
      <w:lvlText w:val="%3."/>
      <w:lvlJc w:val="right"/>
      <w:pPr>
        <w:ind w:left="3498" w:hanging="180"/>
      </w:pPr>
    </w:lvl>
    <w:lvl w:ilvl="3" w:tplc="0415000F">
      <w:start w:val="1"/>
      <w:numFmt w:val="decimal"/>
      <w:lvlText w:val="%4."/>
      <w:lvlJc w:val="left"/>
      <w:pPr>
        <w:ind w:left="4218" w:hanging="360"/>
      </w:pPr>
    </w:lvl>
    <w:lvl w:ilvl="4" w:tplc="04150019">
      <w:start w:val="1"/>
      <w:numFmt w:val="lowerLetter"/>
      <w:lvlText w:val="%5."/>
      <w:lvlJc w:val="left"/>
      <w:pPr>
        <w:ind w:left="4938" w:hanging="360"/>
      </w:pPr>
    </w:lvl>
    <w:lvl w:ilvl="5" w:tplc="0415001B">
      <w:start w:val="1"/>
      <w:numFmt w:val="lowerRoman"/>
      <w:lvlText w:val="%6."/>
      <w:lvlJc w:val="right"/>
      <w:pPr>
        <w:ind w:left="5658" w:hanging="180"/>
      </w:pPr>
    </w:lvl>
    <w:lvl w:ilvl="6" w:tplc="0415000F">
      <w:start w:val="1"/>
      <w:numFmt w:val="decimal"/>
      <w:lvlText w:val="%7."/>
      <w:lvlJc w:val="left"/>
      <w:pPr>
        <w:ind w:left="6378" w:hanging="360"/>
      </w:pPr>
    </w:lvl>
    <w:lvl w:ilvl="7" w:tplc="04150019">
      <w:start w:val="1"/>
      <w:numFmt w:val="lowerLetter"/>
      <w:lvlText w:val="%8."/>
      <w:lvlJc w:val="left"/>
      <w:pPr>
        <w:ind w:left="7098" w:hanging="360"/>
      </w:pPr>
    </w:lvl>
    <w:lvl w:ilvl="8" w:tplc="0415001B">
      <w:start w:val="1"/>
      <w:numFmt w:val="lowerRoman"/>
      <w:lvlText w:val="%9."/>
      <w:lvlJc w:val="right"/>
      <w:pPr>
        <w:ind w:left="7818" w:hanging="180"/>
      </w:pPr>
    </w:lvl>
  </w:abstractNum>
  <w:abstractNum w:abstractNumId="2" w15:restartNumberingAfterBreak="0">
    <w:nsid w:val="1F692D4E"/>
    <w:multiLevelType w:val="multilevel"/>
    <w:tmpl w:val="6CB62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7A290C"/>
    <w:multiLevelType w:val="hybridMultilevel"/>
    <w:tmpl w:val="B8C620F2"/>
    <w:lvl w:ilvl="0" w:tplc="FFFFFFFF">
      <w:start w:val="1"/>
      <w:numFmt w:val="decimal"/>
      <w:lvlText w:val="%1."/>
      <w:lvlJc w:val="left"/>
      <w:pPr>
        <w:ind w:left="1146" w:hanging="360"/>
      </w:pPr>
      <w:rPr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866" w:hanging="360"/>
      </w:pPr>
    </w:lvl>
    <w:lvl w:ilvl="2" w:tplc="FFFFFFFF">
      <w:start w:val="1"/>
      <w:numFmt w:val="lowerRoman"/>
      <w:lvlText w:val="%3."/>
      <w:lvlJc w:val="right"/>
      <w:pPr>
        <w:ind w:left="2586" w:hanging="180"/>
      </w:pPr>
    </w:lvl>
    <w:lvl w:ilvl="3" w:tplc="FFFFFFFF">
      <w:start w:val="1"/>
      <w:numFmt w:val="decimal"/>
      <w:lvlText w:val="%4."/>
      <w:lvlJc w:val="left"/>
      <w:pPr>
        <w:ind w:left="3306" w:hanging="360"/>
      </w:pPr>
    </w:lvl>
    <w:lvl w:ilvl="4" w:tplc="FFFFFFFF">
      <w:start w:val="1"/>
      <w:numFmt w:val="lowerLetter"/>
      <w:lvlText w:val="%5."/>
      <w:lvlJc w:val="left"/>
      <w:pPr>
        <w:ind w:left="4026" w:hanging="360"/>
      </w:pPr>
    </w:lvl>
    <w:lvl w:ilvl="5" w:tplc="FFFFFFFF">
      <w:start w:val="1"/>
      <w:numFmt w:val="lowerRoman"/>
      <w:lvlText w:val="%6."/>
      <w:lvlJc w:val="right"/>
      <w:pPr>
        <w:ind w:left="4746" w:hanging="180"/>
      </w:pPr>
    </w:lvl>
    <w:lvl w:ilvl="6" w:tplc="FFFFFFFF">
      <w:start w:val="1"/>
      <w:numFmt w:val="decimal"/>
      <w:lvlText w:val="%7."/>
      <w:lvlJc w:val="left"/>
      <w:pPr>
        <w:ind w:left="5466" w:hanging="360"/>
      </w:pPr>
    </w:lvl>
    <w:lvl w:ilvl="7" w:tplc="FFFFFFFF">
      <w:start w:val="1"/>
      <w:numFmt w:val="lowerLetter"/>
      <w:lvlText w:val="%8."/>
      <w:lvlJc w:val="left"/>
      <w:pPr>
        <w:ind w:left="6186" w:hanging="360"/>
      </w:pPr>
    </w:lvl>
    <w:lvl w:ilvl="8" w:tplc="FFFFFFFF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D4D7C38"/>
    <w:multiLevelType w:val="multilevel"/>
    <w:tmpl w:val="7E62E3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9295B48"/>
    <w:multiLevelType w:val="hybridMultilevel"/>
    <w:tmpl w:val="6CA2F1E4"/>
    <w:lvl w:ilvl="0" w:tplc="09F45B0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662651"/>
    <w:multiLevelType w:val="multilevel"/>
    <w:tmpl w:val="785E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AF498A"/>
    <w:multiLevelType w:val="hybridMultilevel"/>
    <w:tmpl w:val="32E87120"/>
    <w:lvl w:ilvl="0" w:tplc="3470265A">
      <w:start w:val="2"/>
      <w:numFmt w:val="decimal"/>
      <w:lvlText w:val="%1."/>
      <w:lvlJc w:val="left"/>
      <w:pPr>
        <w:ind w:left="149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F4589A"/>
    <w:multiLevelType w:val="multilevel"/>
    <w:tmpl w:val="CB003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8915154">
    <w:abstractNumId w:val="6"/>
  </w:num>
  <w:num w:numId="2" w16cid:durableId="2139182618">
    <w:abstractNumId w:val="2"/>
  </w:num>
  <w:num w:numId="3" w16cid:durableId="228225238">
    <w:abstractNumId w:val="8"/>
  </w:num>
  <w:num w:numId="4" w16cid:durableId="1443693976">
    <w:abstractNumId w:val="0"/>
  </w:num>
  <w:num w:numId="5" w16cid:durableId="1235965731">
    <w:abstractNumId w:val="7"/>
  </w:num>
  <w:num w:numId="6" w16cid:durableId="593628270">
    <w:abstractNumId w:val="5"/>
  </w:num>
  <w:num w:numId="7" w16cid:durableId="658101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11399578">
    <w:abstractNumId w:val="3"/>
  </w:num>
  <w:num w:numId="9" w16cid:durableId="10652518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E7F"/>
    <w:rsid w:val="000262AE"/>
    <w:rsid w:val="00044901"/>
    <w:rsid w:val="0016068B"/>
    <w:rsid w:val="00170E7F"/>
    <w:rsid w:val="002E506D"/>
    <w:rsid w:val="003237CF"/>
    <w:rsid w:val="00351F31"/>
    <w:rsid w:val="0037603B"/>
    <w:rsid w:val="003B2BCD"/>
    <w:rsid w:val="00497D6C"/>
    <w:rsid w:val="005F1BFF"/>
    <w:rsid w:val="00716F55"/>
    <w:rsid w:val="00841D2A"/>
    <w:rsid w:val="008D312A"/>
    <w:rsid w:val="00994509"/>
    <w:rsid w:val="009C15E8"/>
    <w:rsid w:val="00AB32A5"/>
    <w:rsid w:val="00B7659B"/>
    <w:rsid w:val="00B85C03"/>
    <w:rsid w:val="00EE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68370"/>
  <w15:chartTrackingRefBased/>
  <w15:docId w15:val="{64C7149D-4E8C-4793-9C5D-7F75FFF23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7659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7659B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7659B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paragraph" w:styleId="Bezodstpw">
    <w:name w:val="No Spacing"/>
    <w:uiPriority w:val="1"/>
    <w:qFormat/>
    <w:rsid w:val="00B7659B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34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/Sulej%C3%B3w-Profil-Miasta-i-Gminy-100064710395082/?locale=pl_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ulejow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sulejow.pl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um@sulejow.pl" TargetMode="External"/><Relationship Id="rId10" Type="http://schemas.openxmlformats.org/officeDocument/2006/relationships/hyperlink" Target="mailto:info@sulejow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legal/terms/page_controller_addendu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1349</Words>
  <Characters>8096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Węgliński</dc:creator>
  <cp:keywords/>
  <dc:description/>
  <cp:lastModifiedBy>Kamil Budny</cp:lastModifiedBy>
  <cp:revision>4</cp:revision>
  <cp:lastPrinted>2024-11-20T10:05:00Z</cp:lastPrinted>
  <dcterms:created xsi:type="dcterms:W3CDTF">2024-12-06T08:32:00Z</dcterms:created>
  <dcterms:modified xsi:type="dcterms:W3CDTF">2025-09-27T10:33:00Z</dcterms:modified>
</cp:coreProperties>
</file>